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15.2.2020,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Strážníci bojují o větší sociální jistoty</w:t>
      </w:r>
    </w:p>
    <w:p>
      <w:pPr/>
      <w:r>
        <w:rPr>
          <w:b w:val="1"/>
          <w:bCs w:val="1"/>
        </w:rPr>
        <w:t xml:space="preserve">Mnohá města bojují s nedostatkem strážníků. Ředitelé jsou názoru, že situaci by pomohly vyřešit benefity v podobě možnosti předčasného odchodu do důchodu, nebo výsluh. O novele zákona o obecní policii nyní jednají poslanci.</w:t>
      </w:r>
    </w:p>
    <w:p>
      <w:pPr/>
      <w:r>
        <w:rPr/>
        <w:t xml:space="preserve">Práce policistů je fyzicky i psychicky náročná. Stejně tak ale i strážníků městských policií. Přesto mezi nimi existuje velký rozdíl a to v sociálních jistotách. Policisté mají ze zákona nárok po odpracovaných letech ve službě na rentu. </w:t>
      </w:r>
    </w:p>
    <w:p>
      <w:pPr/>
      <w:r>
        <w:rPr/>
        <w:t xml:space="preserve">"My v rámci kolegia ředitelů městských policií statutárních měst a hl. města Prahy na tom pracujeme intenzivně už asi osm let. Nejdříve jsme chtěli výsluhy, abychom měli takové možnosti, jak má policie ČR, ale tam je to asi neprůchodné. Teď jsme se zaměřili na to, aby byla možnost odejít do předčasného důchodu, ale aby za to nebyly nějaké sankce,” řekl ředitel MP Havířov.</w:t>
      </w:r>
    </w:p>
    <w:p>
      <w:pPr/>
      <w:r>
        <w:rPr/>
        <w:t xml:space="preserve">Podporu nalezli zástupci obecních policií u Svazu města a obcí co se týče odchodného. </w:t>
      </w:r>
    </w:p>
    <w:p>
      <w:pPr/>
      <w:r>
        <w:rPr/>
        <w:t xml:space="preserve">Novela zákona o obecní policii se nyní projednává v poslanecké sněmovně. </w:t>
      </w:r>
    </w:p>
    <w:p>
      <w:pPr/>
      <w:r>
        <w:rPr/>
        <w:t xml:space="preserve">"Ty jednotlivé změny, který ten konkrétní zákon přináší, jsou velmi pozitivní pro městskou policii a já je podporuji. V rámci poslanecké sněmovny věřím, že se nám podaří pro tuto novelu získat většinu ," řekl primátor Havířova a zároveň poslanec PS Parlamentu ČR Josef Bělica (ANO).</w:t>
      </w:r>
    </w:p>
    <w:p>
      <w:pPr/>
      <w:r>
        <w:rPr/>
        <w:t xml:space="preserve">Právě větší sociální jistoty by mohli vyřešit problém s nedostatkem strážníků.</w:t>
      </w:r>
    </w:p>
    <w:p>
      <w:pPr/>
      <w:r>
        <w:rPr/>
        <w:t xml:space="preserve">"Já sám bych to osobně uvítal a byl by to přínos i pro ostatní mé kolegy, že by to byl jeden z motivačních prvků vůči této nelehké práci," řekl strážník MP Havířov Michael Karkoška.</w:t>
      </w:r>
    </w:p>
    <w:p>
      <w:pPr/>
      <w:r>
        <w:rPr/>
        <w:t xml:space="preserve">Konkrétně, jakým způsobem by se to mohlo vás dotknout?</w:t>
      </w:r>
    </w:p>
    <w:p>
      <w:pPr/>
      <w:r>
        <w:rPr/>
        <w:t xml:space="preserve">“Mě konkrétně, že bych mohl jít do penze dřív než v 65 letech. Já bych mohl jít do penze před 62 rokem věku,” řekl strážní MP Havířov Michael Karkoška.</w:t>
      </w:r>
    </w:p>
    <w:p>
      <w:pPr/>
      <w:r>
        <w:rPr/>
        <w:t xml:space="preserve"> V Havířově mají nyní sedm lidí podstav. Pokud bude novela schválena, věří že o práci strážníků bude větší zájem. </w:t>
      </w:r>
    </w:p>
    <w:p>
      <w:pPr/>
      <w:r>
        <w:rPr/>
        <w:t xml:space="preserve">---</w:t>
      </w:r>
    </w:p>
    <w:p>
      <w:pPr/>
      <w:r>
        <w:rPr>
          <w:b w:val="1"/>
          <w:bCs w:val="1"/>
        </w:rPr>
        <w:t xml:space="preserve">Celníci kvůli pochybným licencím provedli razii v hernách</w:t>
      </w:r>
    </w:p>
    <w:p>
      <w:pPr/>
      <w:r>
        <w:rPr>
          <w:b w:val="1"/>
          <w:bCs w:val="1"/>
        </w:rPr>
        <w:t xml:space="preserve">Ministerstvo financí řeší problém s neoprávněně vydanými licencemi na výherní automaty. V hernách po celém Moravskoslezském kraji už provedli celníci razii. V Havířově, kde na problém upozornili, jsou nyní některé herny opět zavřené.</w:t>
      </w:r>
    </w:p>
    <w:p>
      <w:pPr/>
      <w:r>
        <w:rPr/>
        <w:t xml:space="preserve">Na počátku tohoto týdne naše televize zveřejnila, jak i přes platnou vyhlášku o zákazu hazardu na území Havířova, jsou opět některé provozovny plné výherních automatů. Hned druhý den se ve městě objevili celníci. </w:t>
      </w:r>
    </w:p>
    <w:p>
      <w:pPr/>
      <w:r>
        <w:rPr/>
        <w:t xml:space="preserve">“Ostravští celníci včera prováděli kontrolu na jejich jednu z vykonávaných kompetencí a tou je kontrola na hazard a prováděli ji na celém území MSK nejen v Havířově,” řekla za Celní úřad pro MSK Pavla Zdobnická.</w:t>
      </w:r>
    </w:p>
    <w:p>
      <w:pPr/>
      <w:r>
        <w:rPr/>
        <w:t xml:space="preserve">Zda celníci automaty odvezli, není jasné. Každopádně dvě ze tří provozoven, ale jsou nyní zavřené.</w:t>
      </w:r>
    </w:p>
    <w:p>
      <w:pPr/>
      <w:r>
        <w:rPr/>
        <w:t xml:space="preserve">Ministerstvo financí vydalo jedné z největších hazardních společností v České republice Slot Group licence až do roku 2023. Což je v rozporu s právními předpisy. A právě na tuto společnost se odkazují i samotní provozní podniků.</w:t>
      </w:r>
    </w:p>
    <w:p>
      <w:pPr/>
      <w:r>
        <w:rPr/>
        <w:t xml:space="preserve">“Provozuje to firma Slot a já bych byla možná ráda, kdyby jste se obrátili na firmu Slot. Já nejsem provozovatel herny, já provozuji pouze bar,” uvedla zástupkyně jedné z provozoven.</w:t>
      </w:r>
    </w:p>
    <w:p>
      <w:pPr/>
      <w:r>
        <w:rPr/>
        <w:t xml:space="preserve">Problém je ten, že společnost Slot Group v loňském roce zkrachovala  a nyní probíhá prodej novému majiteli. Na dotaz, kterému a za jakých podmínek, nám ale insolvenční správce neodpověděl.  </w:t>
      </w:r>
    </w:p>
    <w:p>
      <w:pPr/>
      <w:r>
        <w:rPr/>
        <w:t xml:space="preserve">Ministerstvo financí připustilo pochybení a zahájilo správní řízení o zrušení všech předmětných povolení s jejich držitelem. To dle jejich slov ale může trvat i několik měsíců.</w:t>
      </w:r>
    </w:p>
    <w:p>
      <w:pPr/>
      <w:r>
        <w:rPr/>
        <w:t xml:space="preserve">“ V případě, že MF dojde k závěru, že mohlo dojít ke vzniku nějakého pochybení či účelového jednání, budou přijata odpovídající opatření a postupováno v souladu s právními předpisy.,” uvedla mluvčí MF Šárka Pavlasová.  </w:t>
      </w:r>
    </w:p>
    <w:p>
      <w:pPr/>
      <w:r>
        <w:rPr/>
        <w:t xml:space="preserve">Bezzubé jsou nyní i všechny radnice, kde platí vyhláška. Havířov spoléhá, že jasno do věci vnese ministerstvo i policie, na kterou se město obrátilo.</w:t>
      </w:r>
    </w:p>
    <w:p>
      <w:pPr/>
      <w:r>
        <w:rPr/>
        <w:t xml:space="preserve">---</w:t>
      </w:r>
    </w:p>
    <w:p>
      <w:pPr/>
      <w:r>
        <w:rPr>
          <w:b w:val="1"/>
          <w:bCs w:val="1"/>
        </w:rPr>
        <w:t xml:space="preserve">Finalistky Miss Reneta 2020 se připravují na galavečer</w:t>
      </w:r>
    </w:p>
    <w:p>
      <w:pPr/>
      <w:r>
        <w:rPr>
          <w:b w:val="1"/>
          <w:bCs w:val="1"/>
        </w:rPr>
        <w:t xml:space="preserve">Přípravy na finálový galavečer již 28. ročníku Mezinárodní soutěže dívek středních škol Miss Reneta je v plném proudu. Dnes vám poprvé ukážeme všechny finalistky.</w:t>
      </w:r>
    </w:p>
    <w:p>
      <w:pPr/>
      <w:r>
        <w:rPr/>
        <w:t xml:space="preserve">Jedna z těchto dívek se za nedlouho stane vítězkou mezinárodní soutěže Miss Reneta 2020. Které dá porota nejvíce bodů, bude záležet také na tom, jak se dívky na galavečer připraví. Poprvé se studentky sešly na soustředění na pořádající Střední škole v Prostřední Suché. Na programu měly focení, nebo nácvik scénického tance. </w:t>
      </w:r>
    </w:p>
    <w:p>
      <w:pPr/>
      <w:r>
        <w:rPr/>
        <w:t xml:space="preserve">"Letošní ročník se jmenuje Hvězdy hvězdám. Celý večer bude pojednávat o hvězdách v galaxiích, ale také hvězdách našeho showbyznysu, sportu, sponzorů. Děvčata budou plnit disciplíny, na které jsou diváci zvyklí. To znamená promenáda v plavkách, rozhovory s hvězdami a samozřejmě taneční vystoupení a módní přehlídky, které jsou součástí celého galavečera,” řekla Petra Neuwirthová, koordinátorka soutěže.</w:t>
      </w:r>
    </w:p>
    <w:p>
      <w:pPr/>
      <w:r>
        <w:rPr/>
        <w:t xml:space="preserve">Do finále se dostalo osm dívek z České republiky, čtyři ze Slovenska a náhradnice přijela z Polska.</w:t>
      </w:r>
    </w:p>
    <w:p>
      <w:pPr/>
      <w:r>
        <w:rPr/>
        <w:t xml:space="preserve">“Přijela jsem z Brna a od Miss Renety očekávám nové zkušenosti a přátelé,” řekla finalistka.</w:t>
      </w:r>
    </w:p>
    <w:p>
      <w:pPr/>
      <w:r>
        <w:rPr/>
        <w:t xml:space="preserve">“Prošly jsme už měřením plavek, zkoušením lodiček a zatím pilujeme choreografii,” dodala další finalistka.</w:t>
      </w:r>
    </w:p>
    <w:p>
      <w:pPr/>
      <w:r>
        <w:rPr/>
        <w:t xml:space="preserve">Finále volby Miss Reneta 2020 se uskuteční 3. dubna v Kulturním domě Leoše Janáčka. Sestřih galavečera přinese divákům opět naše televize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2-2020-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2026-06-19T18:34:05+02:00</dcterms:created>
  <dcterms:modified xsi:type="dcterms:W3CDTF">2026-06-19T18:34:05+02:00</dcterms:modified>
</cp:coreProperties>
</file>

<file path=docProps/custom.xml><?xml version="1.0" encoding="utf-8"?>
<Properties xmlns="http://schemas.openxmlformats.org/officeDocument/2006/custom-properties" xmlns:vt="http://schemas.openxmlformats.org/officeDocument/2006/docPropsVTypes"/>
</file>