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Anima Viva letos slaví dvacetiny</w:t>
      </w:r>
    </w:p>
    <w:p>
      <w:pPr/>
      <w:r>
        <w:rPr>
          <w:b w:val="1"/>
          <w:bCs w:val="1"/>
        </w:rPr>
        <w:t xml:space="preserve">Už dvě desetiletí poskytuje nezisková organizace Anima Viva pomoc a podporu lidem s duševním onemocněním. Učí je najít ztracenou rovnováhu tak, aby mohli žít běžný život i s tímto hendikepem. Organizace také zaměstnává své klienty na chráněných pracovních místech.</w:t>
      </w:r>
    </w:p>
    <w:p>
      <w:pPr/>
      <w:r>
        <w:rPr/>
        <w:t xml:space="preserve">Nezisková  organizace Anima Viva vznikla v roce 2002 jako svépomocná skupina  rodičů a osob pečujících o psychicky nemocné. Její činnost  byla založená na  vzájemné pomoci a podpoře. Nyní pomáhá  hendikepovaným  lidem vrátit  se do života.</w:t>
      </w:r>
    </w:p>
    <w:p>
      <w:pPr/>
      <w:r>
        <w:rPr>
          <w:b w:val="1"/>
          <w:bCs w:val="1"/>
        </w:rPr>
        <w:t xml:space="preserve">Hana  Brňáková, ředitelka, Anima Viva: </w:t>
      </w:r>
      <w:r>
        <w:rPr/>
        <w:t xml:space="preserve">„U  nás se vesměs ocitají lidé, kteří absolvovali pobyt v  psychiatrické nemocnici nebo jsou v péči psychiatra. A my  jim nabízíme nácvik samostatnosti, nácvik komunikace, snažíme  se jim pomáhat, aby odstraňovali své úzkosti.“</w:t>
      </w:r>
    </w:p>
    <w:p>
      <w:pPr/>
      <w:r>
        <w:rPr/>
        <w:t xml:space="preserve">  V  rámci sociální rehabilitace se učí zvládat péči o domácnost,  vaření nebo třeba vyřídit si potřebné záležitosti na  úřadech. Tyto běžné věci totiž mohou pro lidi s pochroumanou  psychikou představovat nepřekonatelný problém.</w:t>
      </w:r>
    </w:p>
    <w:p>
      <w:pPr/>
      <w:r>
        <w:rPr/>
        <w:t xml:space="preserve">  Jakub  sem dochází teprve krátce. Po experimentováním s drogami měl  nejen psychické problémy, ale začala se mu zhoršovat paměť.</w:t>
      </w:r>
    </w:p>
    <w:p>
      <w:pPr/>
      <w:r>
        <w:rPr>
          <w:b w:val="1"/>
          <w:bCs w:val="1"/>
        </w:rPr>
        <w:t xml:space="preserve">Jakub,  klient, Anima Viva:  </w:t>
      </w:r>
      <w:r>
        <w:rPr/>
        <w:t xml:space="preserve">„Procvičování  paměti a muzikoterapii tady navštěvuji . Měl jsem strašně  špatnou paměť, postupem času se mi to zlepšuje.“</w:t>
      </w:r>
    </w:p>
    <w:p>
      <w:pPr/>
      <w:r>
        <w:rPr/>
        <w:t xml:space="preserve">Lidé  s duševními onemocněními, jako je deprese, schizofrenie či  úzkostné stavy mají potíže s uplatněním na trhu práce. A tak  přímo v Animě vznikla chráněná pracovní místa,  jako  zahradník, recepční či uklízečka. Práci našli někteří také  ve zdejší tréninkové kavárně. Ta vznikla po kompletní  rekonstrukci  objektu v roce 2015.   </w:t>
      </w:r>
    </w:p>
    <w:p>
      <w:pPr/>
      <w:r>
        <w:rPr>
          <w:b w:val="1"/>
          <w:bCs w:val="1"/>
        </w:rPr>
        <w:t xml:space="preserve">Eva,  zaměstnanec, tréninková kavárna, Anima Viva:  </w:t>
      </w:r>
      <w:r>
        <w:rPr/>
        <w:t xml:space="preserve">„Před  pěti lety jsem nastoupila na zaučení do kavárny. Moc se mi to  líbilo. Přála jsem si, aby mne tady zaměstnali a zaměstnali  mne.“</w:t>
      </w:r>
    </w:p>
    <w:p>
      <w:pPr/>
      <w:r>
        <w:rPr/>
        <w:t xml:space="preserve">Součástí  Animy Vivy je také sociální poradna, která se soustředí na  duševně nemocné a pomáhá jim řešit nejrůznější problémy.</w:t>
      </w:r>
    </w:p>
    <w:p>
      <w:pPr/>
      <w:r>
        <w:rPr>
          <w:b w:val="1"/>
          <w:bCs w:val="1"/>
        </w:rPr>
        <w:t xml:space="preserve">Petra  Tesařová, vedoucí, Sociální poradna Anima Viva: </w:t>
      </w:r>
      <w:r>
        <w:rPr/>
        <w:t xml:space="preserve">“Nejčastěji  teď dluhová problematika. Psychoterapie, psychologické  poradenství, sociálně právní věci.“</w:t>
      </w:r>
    </w:p>
    <w:p>
      <w:pPr/>
      <w:r>
        <w:rPr>
          <w:b w:val="1"/>
          <w:bCs w:val="1"/>
        </w:rPr>
        <w:t xml:space="preserve">Vlaďka,  klientka Sociální poradny Anima Viva: </w:t>
      </w:r>
      <w:r>
        <w:rPr/>
        <w:t xml:space="preserve">„Podporují  nás tím i psychicky. Podrží nás. Prozkoumají to všechno, mají  obrovský profesionální  přehled.“</w:t>
      </w:r>
    </w:p>
    <w:p>
      <w:pPr/>
      <w:r>
        <w:rPr/>
        <w:t xml:space="preserve">Podle  zdejších pracovníků počet duševně nemocných narůstá a  jejich věk se snižuje. Svědčí o tom také fakt, že zatímco  vloni přišlo do poradny 140 klientů, letos  v už polovině roku  jejich počet dávno překročil stovku.</w:t>
      </w:r>
    </w:p>
    <w:p>
      <w:pPr/>
      <w:br/>
    </w:p>
    <w:p>
      <w:pPr/>
      <w:r>
        <w:rPr/>
        <w:t xml:space="preserve">---</w:t>
      </w:r>
    </w:p>
    <w:p>
      <w:pPr>
        <w:pStyle w:val="Heading1"/>
      </w:pPr>
      <w:r>
        <w:rPr>
          <w:sz w:val="36"/>
          <w:szCs w:val="36"/>
        </w:rPr>
        <w:t xml:space="preserve">I v létě je výroba vánočních ozdob je v plném proudu</w:t>
      </w:r>
    </w:p>
    <w:p>
      <w:pPr/>
      <w:r>
        <w:rPr>
          <w:b w:val="1"/>
          <w:bCs w:val="1"/>
        </w:rPr>
        <w:t xml:space="preserve">Zatímco venku svítí sluníčko a lidé vyrážejí na dovolenou, ve Slezské tvorbě právě nyní vrcholí přípravy na Vánoce. Ano, je to tak. Pracovníci zdejší dílny jedou na plné obrátky. Právě nyní je totiž čas dodat zboží do Evropy i do zámoří.</w:t>
      </w:r>
    </w:p>
    <w:p>
      <w:pPr/>
      <w:r>
        <w:rPr/>
        <w:t xml:space="preserve">Všude  samé skleněné koule nejrůznějších velikosti i barev, zvonečky,  hvězdičky a hlavně spousta třpytu. Vypadá to, jako by už každou  chvílí měly Vánoce klepat na dveře... ale klid, ještě mají  půl roku čas. Ovšem skleněné ozdoby, které mají doputovat na  svátky třeba do Velké Británie, Rakouska, Německa  či do  Ameriky, už musí být připravené. Ačkoliv je léto v plném  proudu, o dovolené v malířské dílně přemýšlí jen málokdo.</w:t>
      </w:r>
    </w:p>
    <w:p>
      <w:pPr/>
      <w:r>
        <w:rPr>
          <w:b w:val="1"/>
          <w:bCs w:val="1"/>
        </w:rPr>
        <w:t xml:space="preserve">Petra  Mikulcová, malířka, Slezská tvorba: "</w:t>
      </w:r>
      <w:r>
        <w:rPr/>
        <w:t xml:space="preserve">Tady  nejde plánovat dovolená, když tady máme baňky celý rok a myslet  na moře u výroby. baněk."</w:t>
      </w:r>
    </w:p>
    <w:p>
      <w:pPr/>
      <w:r>
        <w:rPr>
          <w:b w:val="1"/>
          <w:bCs w:val="1"/>
        </w:rPr>
        <w:t xml:space="preserve">Jiří  Veverka, vedoucí výroby, Slezská tvorba: </w:t>
      </w:r>
      <w:r>
        <w:rPr/>
        <w:t xml:space="preserve">„Dovolenou  si berou lidi většinou v lednu. I když to počasí na to není moc  vhodné. Ale přes léto také nějakou dovolenou dáváme.“</w:t>
      </w:r>
    </w:p>
    <w:p>
      <w:pPr/>
      <w:r>
        <w:rPr/>
        <w:t xml:space="preserve">Volno  se ale musí velmi dobře plánovat, aby ozdoby byly pro obchodníky  připravené včas. Jde většinou o vánoční klasiku v zelené,  červené a zlaté  či stříbrné barvě. Ovšem letos  je tady  novinka – skleněné koule v  rustikálním stylu.</w:t>
      </w:r>
    </w:p>
    <w:p>
      <w:pPr/>
      <w:r>
        <w:rPr>
          <w:b w:val="1"/>
          <w:bCs w:val="1"/>
        </w:rPr>
        <w:t xml:space="preserve">Jiří  Veverka, vedoucí výroby, Slezská tvorba: „</w:t>
      </w:r>
      <w:r>
        <w:rPr/>
        <w:t xml:space="preserve">Ty  baňku přemalujeme, nebo spíš přetřeme patinou, takže to vypadá  starobyle.“</w:t>
      </w:r>
    </w:p>
    <w:p>
      <w:pPr/>
      <w:r>
        <w:rPr/>
        <w:t xml:space="preserve">Slezská  tvorba vypravila vloni k zákazníkům na 400 000 ručně tvarovaných  a malovaných ozdob. Už teď je ale podle  počtu objednávek jasno, že se oproti loňsku jejich počet   navýší. Asi o čtvrtinu. Právě    nyní je potřeba, napnout síly a vyrobit nejvíce ozdob. Proto i v  létě musí zdejší zaměstnanci pracovat v módu „Vánoce“.</w:t>
      </w:r>
    </w:p>
    <w:p>
      <w:pPr/>
      <w:r>
        <w:rPr>
          <w:b w:val="1"/>
          <w:bCs w:val="1"/>
        </w:rPr>
        <w:t xml:space="preserve">Radka  Hanušová, malířka, Slezská tvorba: </w:t>
      </w:r>
      <w:r>
        <w:rPr/>
        <w:t xml:space="preserve">„Přestože  tady máme Vánoce po celý rok, pořád to jsou pro nás  nejkrásnější svátky.“   </w:t>
      </w:r>
    </w:p>
    <w:p>
      <w:pPr/>
      <w:r>
        <w:rPr/>
        <w:t xml:space="preserve">Na  vlně zájmu se stále vezou retro  ozdoby v podobě sněhuláčků,  domečků či šišek.   </w:t>
      </w:r>
    </w:p>
    <w:p>
      <w:pPr/>
      <w:r>
        <w:rPr/>
        <w:t xml:space="preserve">Vánoční  zboží ale nenakupují jen velkoobchodníci. Do opavské  podnikové prodejny přicházejí zákazníci během celého roku.</w:t>
      </w:r>
    </w:p>
    <w:p>
      <w:pPr/>
      <w:r>
        <w:rPr>
          <w:b w:val="1"/>
          <w:bCs w:val="1"/>
        </w:rPr>
        <w:t xml:space="preserve">Štěpánka  Jurčeková, prodavačka ve firemní prodejně, Slezská tvorba:  </w:t>
      </w:r>
      <w:r>
        <w:rPr/>
        <w:t xml:space="preserve">„Tady chodí turisté nejen z Česka, ale i ze zahraničí. A vždycky říkají, že se přicházejí  zchladit. Jakože si kupují ty vánoční baňky.“   </w:t>
      </w:r>
    </w:p>
    <w:p>
      <w:pPr/>
      <w:r>
        <w:rPr/>
        <w:t xml:space="preserve">Kromě  tradičních vánočních tvarů si tady mohou koupit třeba i tyto  skleněné ptáčky, nebo ovoce.    </w:t>
      </w:r>
    </w:p>
    <w:p>
      <w:pPr/>
      <w:br/>
    </w:p>
    <w:p>
      <w:pPr/>
      <w:r>
        <w:rPr/>
        <w:t xml:space="preserve">---</w:t>
      </w:r>
    </w:p>
    <w:p>
      <w:pPr>
        <w:pStyle w:val="Heading1"/>
      </w:pPr>
      <w:r>
        <w:rPr>
          <w:sz w:val="36"/>
          <w:szCs w:val="36"/>
        </w:rPr>
        <w:t xml:space="preserve">V KUPE vznikne železniční expozice</w:t>
      </w:r>
    </w:p>
    <w:p>
      <w:pPr/>
      <w:r>
        <w:rPr>
          <w:b w:val="1"/>
          <w:bCs w:val="1"/>
        </w:rPr>
        <w:t xml:space="preserve">V následujícím rozhovoru vám představíme Vladimíra Peringera, čerstvého nositele ceny Merkurova křídla, kterou mu udělila Okresní hospodářská komora Opava v kategorii Osobnost regionu. Vladimír Peringer je ředitelem Kulturně uměleckého prostoru – KUPE, kde pořádá výstavy, přednášky a promítá filmy.</w:t>
      </w:r>
    </w:p>
    <w:p>
      <w:pPr/>
      <w:r>
        <w:rPr>
          <w:b w:val="1"/>
          <w:bCs w:val="1"/>
        </w:rPr>
        <w:t xml:space="preserve">Kateřina  Geryková, redaktorka, TV POLAR: </w:t>
      </w:r>
      <w:r>
        <w:rPr/>
        <w:t xml:space="preserve">Vy  jste byl historicky prvním podnikatelem v Opavě. A to ještě před  sametovou revolucí. Jak složité bylo tenkrát získat živnostenské  oprávnění?</w:t>
      </w:r>
    </w:p>
    <w:p>
      <w:pPr/>
      <w:r>
        <w:rPr>
          <w:b w:val="1"/>
          <w:bCs w:val="1"/>
        </w:rPr>
        <w:t xml:space="preserve">Vladimír  Peringer, ředitel KUPE: </w:t>
      </w:r>
      <w:r>
        <w:rPr/>
        <w:t xml:space="preserve">„Nebylo  to nikterak složité. Bylo to celkem jednoduché. Až jsme byli s  mým kolegou překvapeni, že to tak jednoduše jde, protože jsme v  oboru občerstvení nepodnikali. Já jsem byl v projekci, on byl ve  výzkumném ústavu v Ostroji. A tak jsme z recese požádali o  živnostenské oprávnění, které jsme získali a vrhli jsme se v  r. 1988 na stánkový prodej mimo naši pracovní dobu.“   </w:t>
      </w:r>
    </w:p>
    <w:p>
      <w:pPr/>
      <w:r>
        <w:rPr>
          <w:b w:val="1"/>
          <w:bCs w:val="1"/>
        </w:rPr>
        <w:t xml:space="preserve">Kateřina  Geryková, redaktorka, TV POLAR: </w:t>
      </w:r>
      <w:r>
        <w:rPr/>
        <w:t xml:space="preserve">„Skutečně“  podnikat jste začal ale až v roce 1992. Nicméně tenkrát se  kultura středem vašeho zájmu ještě nestala.  Založil jste  stavební firmu. Měl jste k umění vždycky blízko?</w:t>
      </w:r>
    </w:p>
    <w:p>
      <w:pPr/>
      <w:r>
        <w:rPr>
          <w:b w:val="1"/>
          <w:bCs w:val="1"/>
        </w:rPr>
        <w:t xml:space="preserve">Vladimír  Peringer, ředitel KUPE: </w:t>
      </w:r>
      <w:r>
        <w:rPr/>
        <w:t xml:space="preserve">„My  jsme byli vedení  hudbě. Já jsme absolvoval 10 let na klavír.    Ale pak se ze mne stal pasivní uživatel kultury. Rád jsem rád  chodil na divadlo, hudbu všechno druhu. Ale nemohl jsem to při  podnikání rozvinout tak, jak se mi to podařilo posléze.“</w:t>
      </w:r>
    </w:p>
    <w:p>
      <w:pPr/>
      <w:r>
        <w:rPr>
          <w:b w:val="1"/>
          <w:bCs w:val="1"/>
        </w:rPr>
        <w:t xml:space="preserve">Kateřina  Geryková, redaktorka, TV POLAR: </w:t>
      </w:r>
      <w:r>
        <w:rPr/>
        <w:t xml:space="preserve">V  roce 2016 jste otevřel kulturní centrum KUPE. V zajímavě  upravených prostorech ve vodárenské věži u východního  vlakového nádraží je přednáškový i výstavní sál i kavárna.  Kde se ta myšlenka vzala?</w:t>
      </w:r>
    </w:p>
    <w:p>
      <w:pPr/>
      <w:r>
        <w:rPr/>
        <w:t xml:space="preserve">  </w:t>
      </w:r>
    </w:p>
    <w:p>
      <w:pPr/>
      <w:r>
        <w:rPr>
          <w:b w:val="1"/>
          <w:bCs w:val="1"/>
        </w:rPr>
        <w:t xml:space="preserve">Vladimír  Peringer, ředitel KUPE: </w:t>
      </w:r>
      <w:r>
        <w:rPr/>
        <w:t xml:space="preserve">„Byla  to víceméně náhoda. V r. 2011 nabízely ČD tento prostor jako  zbytný majetek k prodeji. My jsem získali tento objekt a začali  jsme přemýšlet, jak jej využít. Oslovili jsme Kurta Gebauera,  protože jsme tady chtěli soustředit přehled jeho díla. A také  Institut tvůrčí fotografie Slezské univerzity jsem kontaktoval  přes Jirku Siostrzonka, kterého znám od mládí. A vytvořili jsme  program pro nové využití budovy.“</w:t>
      </w:r>
    </w:p>
    <w:p>
      <w:pPr/>
      <w:r>
        <w:rPr>
          <w:b w:val="1"/>
          <w:bCs w:val="1"/>
        </w:rPr>
        <w:t xml:space="preserve">Kateřina  Geryková, redaktorka, TV POLAR: </w:t>
      </w:r>
      <w:r>
        <w:rPr/>
        <w:t xml:space="preserve">Jak  náročná byla přeměna technického objektu na kulturní?</w:t>
      </w:r>
    </w:p>
    <w:p>
      <w:pPr/>
      <w:r>
        <w:rPr/>
        <w:t xml:space="preserve">  </w:t>
      </w:r>
    </w:p>
    <w:p>
      <w:pPr/>
      <w:r>
        <w:rPr>
          <w:b w:val="1"/>
          <w:bCs w:val="1"/>
        </w:rPr>
        <w:t xml:space="preserve">Vladimír  Peringer, ředitel KUPE: </w:t>
      </w:r>
      <w:r>
        <w:rPr/>
        <w:t xml:space="preserve">„Největší  problém jsou vždy peníze. Národní památkový ústav tomu řešní  fandil. Byl proti progresivním řešením, to je pravda. Nejprve  jsme přišli avantgardní verzí studie,  kterou zamítl. Ale potom  jsme si docela rozuměli. A myslím, že přes drobné peripetie se  nám podařilo to dotáhnout do takového konce, že my i oni byli  spokojeni.“</w:t>
      </w:r>
    </w:p>
    <w:p>
      <w:pPr/>
      <w:r>
        <w:rPr>
          <w:b w:val="1"/>
          <w:bCs w:val="1"/>
        </w:rPr>
        <w:t xml:space="preserve">Kateřina  Geryková, redaktorka, TV POLAR: </w:t>
      </w:r>
      <w:r>
        <w:rPr/>
        <w:t xml:space="preserve">Na  které návštěvníky KUPE cílí?</w:t>
      </w:r>
    </w:p>
    <w:p>
      <w:pPr/>
      <w:r>
        <w:rPr>
          <w:b w:val="1"/>
          <w:bCs w:val="1"/>
          <w:i w:val="1"/>
          <w:iCs w:val="1"/>
        </w:rPr>
        <w:t xml:space="preserve">Vladimír  Peringer, ředitel KUPE: </w:t>
      </w:r>
      <w:r>
        <w:rPr/>
        <w:t xml:space="preserve">„Máme  tady takovou všehochuť. Já bych řekl, že se snažím přilákat  mladší ročníky, ale vzhledem k mému věku se to příliš  nedaří. Myslel jsem si, že více oslovíme středoškolské a  univerzitní studenty. Ale stále se snažíme, aby k tomu v rámci  nabízeného programu došlo. Ale většina našich návštěvníků  je 40+.“</w:t>
      </w:r>
    </w:p>
    <w:p>
      <w:pPr/>
      <w:r>
        <w:rPr>
          <w:b w:val="1"/>
          <w:bCs w:val="1"/>
        </w:rPr>
        <w:t xml:space="preserve">Kateřina  Geryková, redaktorka, TV POLAR: </w:t>
      </w:r>
      <w:r>
        <w:rPr/>
        <w:t xml:space="preserve">  Během  uplynulých dvou let asi stejně, jako ostatním pořadatelům  kulturních akcí, zkomplikovala život pandemie. Už se vše vrací  do normálu?</w:t>
      </w:r>
    </w:p>
    <w:p>
      <w:pPr/>
      <w:r>
        <w:rPr/>
        <w:t xml:space="preserve">  </w:t>
      </w:r>
    </w:p>
    <w:p>
      <w:pPr/>
      <w:r>
        <w:rPr>
          <w:b w:val="1"/>
          <w:bCs w:val="1"/>
        </w:rPr>
        <w:t xml:space="preserve">Vladimír  Peringer, ředitel KUPE: </w:t>
      </w:r>
      <w:r>
        <w:rPr/>
        <w:t xml:space="preserve">„Já  myslím, že jak co se vrací. Lidé chodí méně, to v každém  případě. /i  na každé druhy, když to porovnáváme, tak z toho jsme trochu  smutní./  A potom jsme hlavně smutní z toho, co e děje kolem. Protože  stoupají ceny energií, práce. Máme strach, že  situace, která  nastala po covidu, může velmi ovlivnit a omezit naše aktivity.“</w:t>
      </w:r>
    </w:p>
    <w:p>
      <w:pPr/>
      <w:r>
        <w:rPr>
          <w:b w:val="1"/>
          <w:bCs w:val="1"/>
        </w:rPr>
        <w:t xml:space="preserve">Kateřina  Geryková, redaktorka, TV POLAR: </w:t>
      </w:r>
      <w:r>
        <w:rPr/>
        <w:t xml:space="preserve">Navzdory  tomu máte dost plánů. Ve vodárenské věži je expozice díla  sochaře Kurta Gebauera, rodáka z nedalekého Hradce nad Moravicí.  Plánujete ovšem jeho díla vystavit i venku.</w:t>
      </w:r>
    </w:p>
    <w:p>
      <w:pPr/>
      <w:r>
        <w:rPr/>
        <w:t xml:space="preserve">  </w:t>
      </w:r>
    </w:p>
    <w:p>
      <w:pPr/>
      <w:r>
        <w:rPr>
          <w:b w:val="1"/>
          <w:bCs w:val="1"/>
        </w:rPr>
        <w:t xml:space="preserve">Vladimír  Peringer, ředitel KUPE: </w:t>
      </w:r>
      <w:r>
        <w:rPr/>
        <w:t xml:space="preserve">  „To  je projekt starší. Když jsme tvořili koncepci tohoto objektu, tak  nás napadlo, že když budeme mít startovací bod, můžeme přidat  ještě cílový bod. Ten jsme našli na nádraží v Hradci nad  Moravicí, kde bychom chtěli zřídit obdobu toho, co prezentujeme  tady. A po trati bychom chtěli rozesít sochy různých autorů a  prezentovat je  cestujícím ve vagónu.   </w:t>
      </w:r>
    </w:p>
    <w:p>
      <w:pPr/>
      <w:r>
        <w:rPr>
          <w:b w:val="1"/>
          <w:bCs w:val="1"/>
        </w:rPr>
        <w:t xml:space="preserve">Kateřina  Geryková, redaktorka, TV POLAR: </w:t>
      </w:r>
      <w:r>
        <w:rPr/>
        <w:t xml:space="preserve">A  aktuální je také otevření železničního muzea. Kdy a kde?</w:t>
      </w:r>
    </w:p>
    <w:p>
      <w:pPr/>
      <w:r>
        <w:rPr/>
        <w:t xml:space="preserve">  </w:t>
      </w:r>
    </w:p>
    <w:p>
      <w:pPr/>
      <w:r>
        <w:rPr>
          <w:b w:val="1"/>
          <w:bCs w:val="1"/>
        </w:rPr>
        <w:t xml:space="preserve">Vladimír  Peringer, ředitel KUPE: </w:t>
      </w:r>
      <w:r>
        <w:rPr/>
        <w:t xml:space="preserve">„Když  vše dobře půjde, tak 27.9. na Den železničářů, bychom rádi  otevřeli malou expozici o historii železnice na Opavsku. A  doufáme, že se to bude líbit a rozšíříme naše návštěvníky  také o fandy železnice.“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2026-01-30T01:52:46+01:00</dcterms:created>
  <dcterms:modified xsi:type="dcterms:W3CDTF">2026-01-30T01:52:46+01:00</dcterms:modified>
</cp:coreProperties>
</file>

<file path=docProps/custom.xml><?xml version="1.0" encoding="utf-8"?>
<Properties xmlns="http://schemas.openxmlformats.org/officeDocument/2006/custom-properties" xmlns:vt="http://schemas.openxmlformats.org/officeDocument/2006/docPropsVTypes"/>
</file>