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uctili památku bojovníků za republiku</w:t>
      </w:r>
    </w:p>
    <w:p>
      <w:pPr/>
      <w:r>
        <w:rPr>
          <w:b w:val="1"/>
          <w:bCs w:val="1"/>
        </w:rPr>
        <w:t xml:space="preserve">Rychvaldem prošel 28. října průvod účastníku piety k výročí založení Československa. U památníku obětem 1. světové války pak mimo jiné zazněla citace z projevu prezidenta Masaryka: "Demokracie musí být zárukou oboru věd a umění, mravnosti a náboženství…"</w:t>
      </w:r>
    </w:p>
    <w:p>
      <w:pPr/>
      <w:r>
        <w:rPr/>
        <w:t xml:space="preserve">Za vedení města přednesla projev starostka Dagmar Pížová.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“Pamatujme na naše předky, kteří s velkým odhodláním bojovali za to, aby naše země mohla znovu zazářit na mapě Evropy jako svrchovaný stát. Byl to čas velkých nadějí, ale také velkých výzev."</w:t>
      </w:r>
    </w:p>
    <w:p>
      <w:pPr/>
      <w:r>
        <w:rPr/>
        <w:t xml:space="preserve">Účastníci piety pak k památníku postupně položili věnce a kytice a vzdali hold padlým.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“Dneska 28. října si připomínáme 105. výročí vzniku samostatného československého státu. Musíme mít neustále na paměti, že naši předkové to neměli vůbec jednoduché vybojovat samostatnost, nezávislost a demokracii. Musíme si neustále připomínat i v dnešní době, jak křehké nádoby to jsou mír, demokracie, svoboda. A je potřeba to neustále chránit. Společnými silami určitě ale dosáhneme toho, abychom to ochránili.”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1-11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2026-07-20T23:37:43+02:00</dcterms:created>
  <dcterms:modified xsi:type="dcterms:W3CDTF">2026-07-20T23:37:43+02:00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