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Mariánské náměstí se slétly čarodějnice</w:t>
      </w:r>
    </w:p>
    <w:p>
      <w:pPr/>
      <w:r>
        <w:rPr>
          <w:b w:val="1"/>
          <w:bCs w:val="1"/>
        </w:rPr>
        <w:t xml:space="preserve">Mariánské náměstí zaplnili čarodějnice, čarodějové, skřeti, kouzelníci a jiné nadpřirozené bytosti. Sešli se tady na tradičním sletu čarodějnic.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už tuto akci organizujeme několikátý rok za sebou. Začali jsme před několika lety, kdy se nás tady sešlo pár a od té doby se tady schází stále větší počet čarodějnic a čarodějů, ježibab, ježidědků a my jsme za to rádi, protože je vidět, že to lidi baví, že přicházejí nejen děti v převlecích a maskách, ale i dospělí.”</w:t>
      </w:r>
    </w:p>
    <w:p>
      <w:pPr/>
      <w:r>
        <w:rPr/>
        <w:t xml:space="preserve">Slet na náměstí nabídl spoustu atrakcí jako čarodějnickou univerzitu, leteckou autoškolu, věštírnu, tajuplnou čarodějnickou jeskyni a kutílnu a také spoustu tance, her a soutěží.  </w:t>
      </w:r>
    </w:p>
    <w:p>
      <w:pPr/>
      <w:r>
        <w:rPr>
          <w:b w:val="1"/>
          <w:bCs w:val="1"/>
        </w:rPr>
        <w:t xml:space="preserve">anketa: účastníci Sletu čarodějnic: </w:t>
      </w:r>
      <w:r>
        <w:rPr/>
        <w:t xml:space="preserve">“Jsem nadšený, tady letošní rok máme úžasné čaroděje a čarodějky, kteří jsou tak talentovaní, umí úžasně létat. Létají přes cokoli, ale nejraději přes oheň.” </w:t>
      </w:r>
    </w:p>
    <w:p>
      <w:pPr/>
      <w:r>
        <w:rPr/>
        <w:t xml:space="preserve">“Pomáhám tady na stanovišti u bludiček a děláme tady rozdíly. To znamená, že každé dítě má jiný rozdíl. A je  to strašně super pomáhat.”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</w:t>
      </w:r>
      <w:r>
        <w:rPr>
          <w:b w:val="1"/>
          <w:bCs w:val="1"/>
        </w:rPr>
        <w:t xml:space="preserve">: </w:t>
      </w:r>
      <w:r>
        <w:rPr/>
        <w:t xml:space="preserve">“Tady je to všechno, abychom si hráli, protože Mariánské Hory, bývalá Čertova Lhotka přece musí ctít nadpřirozené tradice. Poté se dáme pochodem na přísně tajné místo, kde jedna z nás, čarodějnice Zuzana, která letos se uvolila a byla vyvolena, že se promění v popel na naší vatře, kde bude pokračovat další program.” </w:t>
      </w:r>
    </w:p>
    <w:p>
      <w:pPr/>
      <w:r>
        <w:rPr/>
        <w:t xml:space="preserve">Na hřišti v Raisově ulici se také opékaly párky, předvedli se plivači ohňů a tančilo se kolem vatry. Nechyběla ani pestrá nabídka kouzelných nápojů, lektvarů a laskomin rozličných chutí i vůní.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2026-02-22T13:35:44+01:00</dcterms:created>
  <dcterms:modified xsi:type="dcterms:W3CDTF">2026-02-22T13:35:44+01:00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