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27.5.2026, 20:00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Regionální zprávy POLAR</w:t></w:r></w:p><w:p><w:pPr><w:pStyle w:val="Heading1"/></w:pPr><w:r><w:rPr><w:sz w:val="36"/><w:szCs w:val="36"/></w:rPr><w:t xml:space="preserve">Do MS kraje dorazila vesmírná raketa SpaceBuzz</w:t></w:r></w:p><w:p><w:pPr/><w:r><w:rPr><w:b w:val="1"/><w:bCs w:val="1"/></w:rPr><w:t xml:space="preserve">Moravskoslezský kraj se stal další zastávkou největší vzdělávací tour v historii České republiky. Do Krnova dorazil SpaceBuzz – speciální mobilní raketa s virtuální realitou, která dětem přibližuje vesmírný program a moderní technologie. Z Krnova zamíří do dalších měst regionu.</w:t></w:r></w:p><w:p><w:pPr/><w:r><w:rPr/><w:t xml:space="preserve">V Krnově zaparkovala osmnáctimetrová vesmírná raketa SpaceBuzz. Uvnitř nabízí dětem unikátní zážitek – simulovaný let na oběžnou dráhu Země prostřednictvím virtuální reality. </w:t></w:r></w:p><w:p><w:pPr/><w:r><w:rPr><w:b w:val="1"/><w:bCs w:val="1"/></w:rPr><w:t xml:space="preserve">Josef Bělica (ANO), hejtman MSK: </w:t></w:r><w:r><w:rPr/><w:t xml:space="preserve">“Může dětem nejenom odkrýt mise a ukázat jim takovou zajímavou formou, o čem to vlastně je takové putování do vesmíru a motivovat je k technickému vzdělávání. Ten program je úplně přebukovaný, takže v podstatě kdo se neregistroval a nepřihlásil se předem, tak nemá šanci se tam dostat."</w:t></w:r></w:p><w:p><w:pPr/><w:r><w:rPr/><w:t xml:space="preserve">Děti během patnáctiminutového letu zažijí takzvaný overview effect – tedy silný emocionální zážitek, který astronauti popisují při pohledu na Zemi z vesmíru. </w:t></w:r></w:p><w:p><w:pPr/><w:r><w:rPr><w:b w:val="1"/><w:bCs w:val="1"/></w:rPr><w:t xml:space="preserve">Aleš Svoboda, pilot Gripenu, budoucí český astronaut: </w:t></w:r><w:r><w:rPr/><w:t xml:space="preserve">“Ten model obří rakety a ten zážitek ve virtuální realitě, který probíhá uvnitř, je vyvrcholením edukativního programu, který tomu předcházel na vybraných školách v regionech.”</w:t></w:r></w:p><w:p><w:pPr/><w:r><w:rPr/><w:t xml:space="preserve">Kromě helmy si návštěvníci Space Buzzu mohli vyzkoušet i rukavice, které astronauti používají při práci na ISS a jsou velmi náročné na manipulaci.</w:t></w:r></w:p><w:p><w:pPr/><w:r><w:rPr><w:b w:val="1"/><w:bCs w:val="1"/></w:rPr><w:t xml:space="preserve">anketa: návštěvníci SpaceBuzzu: </w:t></w:r><w:r><w:rPr/><w:t xml:space="preserve">“Bylo to mega super a bylo to zajímavé.” </w:t></w:r></w:p><w:p><w:pPr/><w:r><w:rPr/><w:t xml:space="preserve">“Bylo to zajímavé, jak jsme vešli do té kabiny a potom, jak jsme se dívali na tu planetu, to bylo mega hustý.”.</w:t></w:r></w:p><w:p><w:pPr/><w:r><w:rPr/><w:t xml:space="preserve">“Fakt to bylo skvělé.” </w:t></w:r></w:p><w:p><w:pPr/><w:r><w:rPr/><w:t xml:space="preserve">SpaceBuzz chce dětem přiblížit nejen vesmírné technologie, ale také vědu, techniku a ochranu planety Země. </w:t></w:r></w:p><w:p><w:pPr/><w:r><w:rPr/><w:t xml:space="preserve">---</w:t></w:r></w:p><w:p><w:pPr><w:pStyle w:val="Heading1"/></w:pPr><w:r><w:rPr><w:sz w:val="36"/><w:szCs w:val="36"/></w:rPr><w:t xml:space="preserve">Nové cisterny mají v Heřmanicích, Antošovicích a Koblově</w:t></w:r></w:p><w:p><w:pPr/><w:r><w:rPr><w:b w:val="1"/><w:bCs w:val="1"/></w:rPr><w:t xml:space="preserve">Slezská Ostrava je zase o něco bezpečnější. Hned tři, z tamních pěti jednotek dobrovolných hasičů, dostaly nová cisternová zásahová vozidla. Nahradí nespolehlivá, často až 40 let stará auta.</w:t></w:r></w:p><w:p><w:pPr/><w:r><w:rPr/><w:t xml:space="preserve">Slezská Ostrava je svou rozlohou největším městským obvodem, a tak není překvapením, že zde funguje i nejvíce, tedy pět dobrovolných jednotek hasičů. Tři z nich nyní dostaly nové cisterny, nová vozidla pro zásahy.</w:t></w:r></w:p><w:p><w:pPr/><w:r><w:rPr><w:b w:val="1"/><w:bCs w:val="1"/></w:rPr><w:t xml:space="preserve">Richard Vereš (ANO), starosta Slezské Ostravy:</w:t></w:r><w:r><w:rPr/><w:t xml:space="preserve"> "Městský obvod Slezská Ostrava pravidelně obměňuje vybavení jednotek Sboru dobrovolných hasičů. V uplynulých letech jsme se zaměřili zejména na výjezdové obleky a helmy, které jsou opravdu velmi důležité a jsou opravdu tou první ochrannou, kterou hasiči mají. Neméně důležité však je, aby měli i dobrou techniku. Já jsem proto rád, že po desítkách let se daří obměňovat právě cisternu automobilové stříkačky."</w:t></w:r></w:p><w:p><w:pPr/><w:r><w:rPr><w:b w:val="1"/><w:bCs w:val="1"/></w:rPr><w:t xml:space="preserve">David Poštulka, velitel SDH Ostrava-Antošovice</w:t></w:r><w:r><w:rPr><w:b w:val="1"/><w:bCs w:val="1"/></w:rPr><w:t xml:space="preserve">: </w:t></w:r><w:r><w:rPr/><w:t xml:space="preserve">"Je to rozdíl čtyřiceti let, protože to auto, co máme, je z roku 1978."</w:t></w:r></w:p><w:p><w:pPr/><w:r><w:rPr><w:b w:val="1"/><w:bCs w:val="1"/></w:rPr><w:t xml:space="preserve">Michal Morav, velitel družstva SDH Ostrava-Heřmanice</w:t></w:r><w:r><w:rPr><w:b w:val="1"/><w:bCs w:val="1"/></w:rPr><w:t xml:space="preserve">:</w:t></w:r><w:r><w:rPr/><w:t xml:space="preserve"> "Máme tady nové agregáty, které jsme předtím na staré cisterně neměli. Je tu novější ovládání."</w:t></w:r></w:p><w:p><w:pPr/><w:r><w:rPr><w:b w:val="1"/><w:bCs w:val="1"/></w:rPr><w:t xml:space="preserve">Mário Kubenka, SDH Ostrava-Koblov</w:t></w:r><w:r><w:rPr><w:b w:val="1"/><w:bCs w:val="1"/></w:rPr><w:t xml:space="preserve">:</w:t></w:r><w:r><w:rPr/><w:t xml:space="preserve"> "Je to bezpečnější a lépe vybavené."</w:t></w:r></w:p><w:p><w:pPr/><w:r><w:rPr/><w:t xml:space="preserve">Slezská Ostrava byla při povodních v roce 2024 jedním z nejpostiženějších obvodů a jen v Antošové ulici bylo zatopeno asi 120 rodinných domků. Dobrá technika je proto velmi důležitá.</w:t></w:r></w:p><w:p><w:pPr/><w:r><w:rPr><w:b w:val="1"/><w:bCs w:val="1"/></w:rPr><w:t xml:space="preserve">Jiří Němčík, ředitel HZS MS kraje</w:t></w:r><w:r><w:rPr><w:b w:val="1"/><w:bCs w:val="1"/></w:rPr><w:t xml:space="preserve">:</w:t></w:r><w:r><w:rPr/><w:t xml:space="preserve"> "Spolupráce s jednotkami Sboru dobrovolných hasičů je nezastupitelná a nemusí to být nutně jenom ty velké události, jako byly povodně v roce 2024."</w:t></w:r></w:p><w:p><w:pPr/><w:r><w:rPr/><w:t xml:space="preserve">V následujících měsících dostanou nové cisterny CAS na podvozku Tatra ještě další tři jednotky. </w:t></w:r></w:p><w:p><w:pPr/><w:r><w:rPr/><w:t xml:space="preserve">--- </w:t></w:r></w:p><w:p><w:pPr/><w:r><w:rPr/><w:t xml:space="preserve">MPO SE ZAMĚŘUJE NA BEZPEČNOST CYKLISTŮ </w:t></w:r></w:p><w:p><w:pPr/><w:r><w:rPr/><w:t xml:space="preserve">Městská policie Ostrava se intenzivně zaměřuje na bezpečnost cyklistů všech věkových kategorií. Reaguje tak na rostoucí oblibu cyklistiky i rozšiřující se síť cyklostezek, kterých je ve městě už více než 300 kilometrů. Strážníci-preventisté organizují dopravní výchovu pro školáky i programy pro veřejnost. Preventivní akce probíhají také přímo na cyklostezkách, kde strážníci kontrolují povinnou výbavu kol a upozorňují na důležitost používání přileb. Městská policie zároveň nabízí i ochranu kol před krádeží pomocí syntetické DNA.</w:t></w:r></w:p><w:p><w:pPr/><w:r><w:rPr/><w:t xml:space="preserve">---</w:t></w:r></w:p><w:p><w:pPr><w:pStyle w:val="Heading1"/></w:pPr><w:r><w:rPr><w:sz w:val="36"/><w:szCs w:val="36"/></w:rPr><w:t xml:space="preserve">Ostrava-Poruba se pustila do revitalizace Zámeckého parku</w:t></w:r></w:p><w:p><w:pPr/><w:r><w:rPr><w:b w:val="1"/><w:bCs w:val="1"/></w:rPr><w:t xml:space="preserve">V Ostravě-Porubě začala jedna z finančně nejnákladnějších investičních akcí letošního roku - revitalizace Zámeckého parku. Letos se uskuteční první etapa, jedná se o část mezi radnicí a zámkem.</w:t></w:r></w:p><w:p><w:pPr/><w:r><w:rPr/><w:t xml:space="preserve"> První etapa revitalizace Zámeckého parku na prvním porubském obvodu začala v březnu. Hlavním záměrem revitalizace je změnit funkčnost místa na prostor, kde se budou lidé setkávat a odpočívat.</w:t></w:r></w:p><w:p><w:pPr/><w:r><w:rPr><w:b w:val="1"/><w:bCs w:val="1"/></w:rPr><w:t xml:space="preserve">Lucie Baránková Vilamová (ANO), starostka Ostravy-Poruby:</w:t></w:r><w:r><w:rPr/><w:t xml:space="preserve"> "Řeší to jádrové území celého parku, kde opravdu by se měly udělat poměrně velké změny. Vzniknou nové zpevněné plochy a obnoví se zeleň. Uprostřed celého parku je centrální místo, kde by měl být pavilon, který bude z 3D tisku a měl by sloužit pro různé volnočasové aktivity a třeba i pro svatby." </w:t></w:r></w:p><w:p><w:pPr/><w:r><w:rPr><w:b w:val="1"/><w:bCs w:val="1"/></w:rPr><w:t xml:space="preserve">Petra Brodová (ANO), místostarostka Ostravy-Porub</w:t></w:r><w:r><w:rPr><w:b w:val="1"/><w:bCs w:val="1"/></w:rPr><w:t xml:space="preserve">y: </w:t></w:r><w:r><w:rPr/><w:t xml:space="preserve">"Stavbu provádí pro městský obvod Poruba společnost Ostravské městské lesy a zeleň. Součástí je i plocha navazující na faru. Právě tam by měla vzniknout taková multifunkční zelená plocha, která může sloužit jako hřiště pro sport. Opraveny budou veškeré chodníky."</w:t></w:r></w:p><w:p><w:pPr/><w:r><w:rPr/><w:t xml:space="preserve">Dále park získá nové veřejné osvětlení, mobiliář i stojany na kola. První etapa revitalizace by měla vyjít na 36,5 milionu korun.</w:t></w:r></w:p><w:p><w:pPr/><w:r><w:rPr><w:b w:val="1"/><w:bCs w:val="1"/></w:rPr><w:t xml:space="preserve">Lucie Baránková Vilamová (ANO), starostka Ostravy-Poruby:</w:t></w:r><w:r><w:rPr/><w:t xml:space="preserve"> "Sami bychom na ty velké, opravdu velké projekty, jako je třeba Zámecký park, nedosáhli. Tudíž většinou to financování skládáme tak, že třetinu uhradí městský obvod Poruba, třetina jde z dotací Evropské unie a třetinu většinou přispěje město."</w:t></w:r></w:p><w:p><w:pPr/><w:r><w:rPr/><w:t xml:space="preserve">Poruba počítá také s dalšími navazujícími etapami. První etapa revitalizace Zámeckého parku by měla být hotova do podzimu. </w:t></w:r></w:p><w:p><w:pPr/><w:r><w:rPr/><w:t xml:space="preserve">---</w:t></w:r></w:p><w:p><w:pPr><w:pStyle w:val="Heading1"/></w:pPr><w:r><w:rPr><w:sz w:val="36"/><w:szCs w:val="36"/></w:rPr><w:t xml:space="preserve">V Novém Jičíně zastavila Roadshow pro podnikatele</w:t></w:r></w:p><w:p><w:pPr/><w:r><w:rPr><w:b w:val="1"/><w:bCs w:val="1"/></w:rPr><w:t xml:space="preserve">Roadshow podpory podnikání, kterou pořádá CzechInvest, dorazila podruhé do Nového Jičína. V aule radnice byli zástupci různých institucí připraveni poradit podnikatelům s jejich plány.</w:t></w:r></w:p><w:p><w:pPr/><w:r><w:rPr/><w:t xml:space="preserve">Informace pohodlně na jednom místě a v jednom čase. To je cílem Roadshow podpory podnikání, kterou počtvrté realizuje v Moravskoslezském kraji agentura CzechInvest. Po dvouleté pauze se vrátila i do Nového Jičína. </w:t></w:r></w:p><w:p><w:pPr/><w:r><w:rPr><w:b w:val="1"/><w:bCs w:val="1"/></w:rPr><w:t xml:space="preserve">Veronika Věžník, vedoucí regionální kanceláře CzechInvest: </w:t></w:r><w:r><w:rPr/><w:t xml:space="preserve">“Původní myšlenka Roadshow podpory podnikání byla taková, že jsme se chtěli přiblížit podnikatelům i mimo Ostravu a okolí. Proto jsme se rozhodli vyjíždět do regionu a chceme nabídnout komplexní nabídku služeb pro podnikatele. To znamená, vždy dojedeme do regionu i s dalšími partnery, jako je Agentura pro podnikání a inovace, Moravskoslezské inovační centrum a podobně.”</w:t></w:r></w:p><w:p><w:pPr/><w:r><w:rPr><w:b w:val="1"/><w:bCs w:val="1"/></w:rPr><w:t xml:space="preserve">návštěvníci poradenské akce: </w:t></w:r></w:p><w:p><w:pPr/><w:r><w:rPr/><w:t xml:space="preserve">“Máme hotel v Beskydech a chtěli jsme ho zvelebit a zrekonstruovat část budovy, tak hledáme vhodného partnera pro tuto investicí.”</w:t></w:r></w:p><w:p><w:pPr/><w:r><w:rPr/><w:t xml:space="preserve">“Nás sem přivedl samozřejmě rozvoj v rámci podnikání, jaké budou vypisované podporované projekty v rámci inovací a v neposlední řadě také samozřejmě navazování dalších partnerských vztahů.”</w:t></w:r></w:p><w:p><w:pPr/><w:r><w:rPr><w:b w:val="1"/><w:bCs w:val="1"/></w:rPr><w:t xml:space="preserve">Veronika Věžník, vedoucí regionální kanceláře CzechInvest: </w:t></w:r><w:r><w:rPr/><w:t xml:space="preserve">“Nabízíme služby jak pro začínající podnikatele, tak pro ty zkušené, kteří třeba expandují nebo plánují expandovat do zahraničí.”</w:t></w:r></w:p><w:p><w:pPr/><w:r><w:rPr><w:b w:val="1"/><w:bCs w:val="1"/></w:rPr><w:t xml:space="preserve">Ondřej Syrovátka (ZELENÍ), 1. místostarosta Nového Jičína:</w:t></w:r><w:r><w:rPr/><w:t xml:space="preserve"> “Jsme potěšeni, že vyjádřil zájem rekordní počet podnikatelů, celkem dvacet pět, což je dobrá zpráva, takže to vypadá, že ta akce má smysl a věřím, že v ní bude město pokračovat i v dalších letech.”</w:t></w:r></w:p><w:p><w:pPr/><w:r><w:rPr/><w:t xml:space="preserve">Roadshow letos zamířila v rámci regionu do tří měst, po Novém Jičíně ještě do Bruntálu a Třince. </w:t></w:r></w:p><w:p><w:pPr/><w:r><w:rPr/><w:t xml:space="preserve">--- </w:t></w:r></w:p><w:p><w:pPr/><w:r><w:rPr/><w:t xml:space="preserve">DO OSTRAVY SE SJELY BEACHVOLEJBALOVÉ ŠPIČKY </w:t></w:r></w:p><w:p><w:pPr/><w:r><w:rPr/><w:t xml:space="preserve">V areálu Dolních Vítkovic odstartartoval 9. ročník prestižního turnaje J&T Banka Ostrava Beach Pro. Turnaj nabídne až do neděle špičkový beachvolejbal v jedinečných kulisách pod Bolt Tower. A letošní ročník se poprvé odehraje v olympijském formátu, který přinese ještě více zápasů než v minulých letech. Kvůli tomu v areálu nově vyrostly hned tři hrací kurty. Hlavní domácí nadějí budou nově složený pár David Schweiner a Tadeáš Trousil neboi ženská dvojice Marie-Sára Štochlová a Markéta Svozilová. Součástí turnaje je i rozsáhlá fanzóna s doprovodným programem.</w:t></w:r></w:p><w:p><w:pPr/><w:r><w:rPr/><w:t xml:space="preserve">---</w:t></w:r></w:p><w:p><w:pPr><w:pStyle w:val="Heading1"/></w:pPr><w:r><w:rPr><w:sz w:val="36"/><w:szCs w:val="36"/></w:rPr><w:t xml:space="preserve">V centru Ostravy se řešila podoba vnitrobloku</w:t></w:r></w:p><w:p><w:pPr/><w:r><w:rPr><w:b w:val="1"/><w:bCs w:val="1"/></w:rPr><w:t xml:space="preserve">Zanedbaný prostor v Ostravě dostane zcela novou tvář. Vnitroblok v Bachmačské ulici vyhrál v participativním rozpočtu a čeká ho velká proměna. Vedení radnice s občany živě diskutovalo o hotové studii vnitrobloku.</w:t></w:r></w:p><w:p><w:pPr/><w:r><w:rPr/><w:t xml:space="preserve">Zanedbaný prostor v Ostravě dostane zcela novou tvář. Vnitroblok v Bachmačské ulici vyhrál v participativním rozpočtu a čeká ho velká proměna. Vedení radnice s občany živě diskutovalo o hotové studii vnitrobloku. </w:t></w:r></w:p><w:p><w:pPr/><w:r><w:rPr><w:b w:val="1"/><w:bCs w:val="1"/></w:rPr><w:t xml:space="preserve">David Witosz (Piráti), místostarosta Moravské Ostravy a Přívozu</w:t></w:r><w:r><w:rPr/><w:t xml:space="preserve">: "Už to nějaký ten upgrade, jak se dneska říká, chce. No a ono je důležité, že ten, kdo to bude využívat, jsou obyvatelé okolních domů. No a jejich názor je pro to velice důležitý. A proto tady dneska jsme."</w:t></w:r></w:p><w:p><w:pPr/><w:r><w:rPr/><w:t xml:space="preserve">Obyvatelé této lokality už dlouho postrádají prostor pro odpočinek a hry </w:t></w:r></w:p><w:p><w:pPr/><w:r><w:rPr><w:b w:val="1"/><w:bCs w:val="1"/></w:rPr><w:t xml:space="preserve">Lucie Blahetová, navrhovatelka vítězné lokality:</w:t></w:r><w:r><w:rPr/><w:t xml:space="preserve"> "Jsou tady různé sportoviště ve školách, ve školkách, ale ty nejsou volně přístupné. Je to problém, je to v určitých dnech, v určitých hodinách a člověk to musí sledovat na nějakých tabulkách."</w:t></w:r></w:p><w:p><w:pPr/><w:r><w:rPr/><w:t xml:space="preserve">Architektonická studie přináší spoustu zelených a moderních nápadů. Navrhuje se barevný asfalt, nové záhony, přírodní chodníky a pohodlné posezení.</w:t></w:r></w:p><w:p><w:pPr/><w:r><w:rPr/><w:t xml:space="preserve">Vzhledem k tomu, že městský obvod plánoval realizovat v tomto místě dětské hřiště, může navýšit rozpočet až ke třem milionům korun.</w:t></w:r></w:p><w:p><w:pPr/><w:r><w:rPr/><w:t xml:space="preserve">Místní lidé se aktivně zapojili do diskuse a přinesli cenné připomínky. </w:t></w:r></w:p><w:p><w:pPr/><w:r><w:rPr><w:b w:val="1"/><w:bCs w:val="1"/></w:rPr><w:t xml:space="preserve">Anketa, místní obyvatelky:</w:t></w:r><w:r><w:rPr/><w:t xml:space="preserve">  "Tak aby to bylo přijatelné pro nás, </w:t></w:r><w:r><w:rPr><w:i w:val="1"/><w:iCs w:val="1"/></w:rPr><w:t xml:space="preserve">aby se tady nezdržovali hlavně ti bezdomovci."</w:t></w:r></w:p><w:p><w:pPr/><w:r><w:rPr/><w:t xml:space="preserve">Pokud půjde vše podle plánu, zanedbaný vnitroblok se brzy promění v příjemné a živé místo pro sousedská setkávání.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--hlavni-vydani-27-05-2026-20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2026-05-30T20:47:55+02:00</dcterms:created>
  <dcterms:modified xsi:type="dcterms:W3CDTF">2026-05-30T20:47:55+02:00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