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Školáci a předškoláci vystoupili na Těrlickém slunku</w:t>
      </w:r>
    </w:p>
    <w:p>
      <w:pPr/>
      <w:r>
        <w:rPr>
          <w:b w:val="1"/>
          <w:bCs w:val="1"/>
        </w:rPr>
        <w:t xml:space="preserve">Bohatý program pro děti i dospělé provázel letošní Těrlické slunko. Obecní slavnost se konala v sobotu 13. června v centru Těrlicka, kde se představily nejen místní děti, ale také pozvaní hudební hosté.</w:t>
      </w:r>
    </w:p>
    <w:p>
      <w:pPr/>
      <w:r>
        <w:rPr>
          <w:b w:val="1"/>
          <w:bCs w:val="1"/>
        </w:rPr>
        <w:t xml:space="preserve">David Biegun (Naše Těrlicko), starosta Těrlicka:</w:t>
      </w:r>
      <w:r>
        <w:rPr/>
        <w:t xml:space="preserve"> „Těrlické slunko je v plném proudu a my jsme dneska připraveni na takzvanou mokrou variantu, protože předpověď nám úplně nepřála, ale zatím sluníčko svítí a já věřím, že to dopadne až do úplného konce. Ale jak jsem řekl, my v Těrlicku na Těrlickém slunku začínáme tím nejlepším hned na začátek, a to je vystoupení našich dětí ze základních a mateřských škol.“</w:t>
      </w:r>
    </w:p>
    <w:p>
      <w:pPr/>
      <w:r>
        <w:rPr>
          <w:b w:val="1"/>
          <w:bCs w:val="1"/>
        </w:rPr>
        <w:t xml:space="preserve">Jiří Jekl, ředitel ZŠ Těrlicko:</w:t>
      </w:r>
      <w:r>
        <w:rPr/>
        <w:t xml:space="preserve"> „Na Těrlickém slunku 2026 vystoupili žáci naší školy. To znamená, z mateřské školy Krteček. Taky se předvedli žáci klasické školy v Horním Těrlicku, kteří se rozloučili úžasným tancem na hity kapely ABBA. A nechyběla ani Základní a mateřská škola Těrlicko-Hradiště.“</w:t>
      </w:r>
    </w:p>
    <w:p>
      <w:pPr/>
      <w:r>
        <w:rPr>
          <w:b w:val="1"/>
          <w:bCs w:val="1"/>
        </w:rPr>
        <w:t xml:space="preserve">David Biegun (Naše Těrlicko), starosta Těrlicka:</w:t>
      </w:r>
      <w:r>
        <w:rPr/>
        <w:t xml:space="preserve"> „Při této příležitosti bych chtěl poděkovat všem dětem, které se dnes účastnily Těrlického slunka, jejich učitelům, všem, kteří se dneska podíleli na přípravě Těrlického slunka, protože to není jenom jednoduchá věc. My nemáme jednu akci za 14 dní, ale před týdnem jsme měli sportovní akci. A tyhle dvě akce se musí během krátké doby zorganizovat. A já věřím, že se to povedlo, že si to lidi užili. A všem organizátorům chci ještě jednou velmi poděkovat za to, že nám pomohli s oběma přípravami.“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4-06-2026-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2026-07-15T06:07:08+02:00</dcterms:created>
  <dcterms:modified xsi:type="dcterms:W3CDTF">2026-07-15T06:07:08+02:00</dcterms:modified>
</cp:coreProperties>
</file>

<file path=docProps/custom.xml><?xml version="1.0" encoding="utf-8"?>
<Properties xmlns="http://schemas.openxmlformats.org/officeDocument/2006/custom-properties" xmlns:vt="http://schemas.openxmlformats.org/officeDocument/2006/docPropsVTypes"/>
</file>