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23.1.2017, 12:18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Ostravar Aréna je na ME krasobruslařů připravena</w:t>
      </w:r>
    </w:p>
    <w:p>
      <w:pPr/>
      <w:r>
        <w:rPr/>
        <w:t xml:space="preserve">Bývalý Palác kultury a sportu, později ČEZ Aréna a nyní Ostravar Aréna v Ostravě zažila celou řadu špičkových sportovních podniků včetně mistrovství světa v hokeji. Teď ji čeká další výzva - ME v krasobruslení.</w:t>
      </w:r>
    </w:p>
    <w:p>
      <w:pPr/>
      <w:r>
        <w:rPr/>
        <w:t xml:space="preserve">Stanislav Žídek, prezident organizačního výboru ME: “Jsme připraveni, ladíme už opravdu jen detaily. Hala už musí fungovat teď, protože závodníci přijíždějí a potřebují trénovat.”</w:t>
      </w:r>
    </w:p>
    <w:p>
      <w:pPr/>
      <w:r>
        <w:rPr/>
        <w:t xml:space="preserve">Zázemí v Ostravě si pochvalují i samotní krasobruslaři a jejich trenéři.</w:t>
      </w:r>
    </w:p>
    <w:p>
      <w:pPr/>
      <w:r>
        <w:rPr/>
        <w:t xml:space="preserve">Tomáš Verner, ambasador ME: “Nikde jinde na světě jsem nezažil, aby závodní hala, hotel, tréninková hala a rozcvičovna byly tak blízko sebe, jsem ze zázemí Ostravar Arény nadšený.”</w:t>
      </w:r>
    </w:p>
    <w:p>
      <w:pPr/>
      <w:r>
        <w:rPr/>
        <w:t xml:space="preserve">Program ME začíná ve středu a končí exhibicí v neděli.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7076/ostravar-arena-je-na-me-krasobruslaru-priprav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2026-04-15T14:34:01+02:00</dcterms:created>
  <dcterms:modified xsi:type="dcterms:W3CDTF">2026-04-15T14:34:01+02:00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