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5.4.2018,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Kyvadlo na havířovském náměstí se opět opravuje</w:t>
      </w:r>
    </w:p>
    <w:p>
      <w:pPr/>
      <w:r>
        <w:rPr/>
        <w:t xml:space="preserve">Dominantou náměstí Republiky v Havířově je kyvadlo. V provozu je zhruba deset let a po celou dobu jsou s ním problémy. I nyní stojí kolem díla lešení a zjišťuje se příčina, proč se kyvadlo nehýbe. Specializovaná firma, která se zabývá rozhoupáváním zvonů zjistila, že jsou poškozeny motory.</w:t>
      </w:r>
    </w:p>
    <w:p>
      <w:pPr/>
      <w:r>
        <w:rPr/>
        <w:t xml:space="preserve">“Teď je to mechanická část, došlo k únavě materiálu. Popraskaly tři sváry, ulomily se šrouby,” vysvětlil zástupce firmy Jiří Janus.</w:t>
      </w:r>
    </w:p>
    <w:p>
      <w:pPr/>
      <w:r>
        <w:rPr/>
        <w:t xml:space="preserve">Samotná oprava motorů by měla trvat jen pár dnů. </w:t>
      </w:r>
    </w:p>
    <w:p>
      <w:pPr/>
      <w:r>
        <w:rPr/>
        <w:t xml:space="preserve">“V rámci opravy motorů na kyvadle budeme využívat ještě lešení k vyčištění kyvadla od nečistot,” uvedla pracovnice odboru komunálních služeb Veronika Bukovanská.</w:t>
      </w:r>
    </w:p>
    <w:p>
      <w:pPr/>
      <w:r>
        <w:rPr/>
        <w:t xml:space="preserve">Radnice čelí kvůli kyvadlu dlouhodobě kritice. Vyměnit prvek za jiný, ale v podstatě není možné.</w:t>
      </w:r>
    </w:p>
    <w:p>
      <w:pPr/>
      <w:r>
        <w:rPr/>
        <w:t xml:space="preserve">“Nejraději bych ho zboural a postavil tady krásnou kašnu. Z právního pohledu to nejde. Kyvadlo je duševní vlastnictví a umělec ho nedovolí zbourat,” vysvětlil náměstek primátorka Karel Šlachta (ČSSD).</w:t>
      </w:r>
    </w:p>
    <w:p>
      <w:pPr/>
      <w:r>
        <w:rPr/>
        <w:t xml:space="preserve">“Věčně to nefunguje. Kdyby tady byla fontána, je to daleko pěknější,” řekla obyvatelka Havířova.</w:t>
      </w:r>
    </w:p>
    <w:p>
      <w:pPr/>
      <w:r>
        <w:rPr/>
        <w:t xml:space="preserve">Součástí kyvadla je i fontána. Ta bude spuštěna, jako i jiné ve městě, na začátku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297/kyvadlo-na-havirovskem-namesti-se-opet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2026-08-10T15:38:03+02:00</dcterms:created>
  <dcterms:modified xsi:type="dcterms:W3CDTF">2026-08-10T15:38:03+02:00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