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řeky Ostravice v centru ozdobí nový mobiliář</w:t>
      </w:r>
    </w:p>
    <w:p>
      <w:pPr/>
      <w:r>
        <w:rPr/>
        <w:t xml:space="preserve">Okolí Ostravice v centru Ostravy se v posledních letech stalo vyhledávaným místem mnoha lidí. Pomohly tomu úpravy břehů a okolí. Nyní vedení města pracuje i na zkrášlení pravého břehu. Začala instalace mobiliáře a také se dokončuje workoutové hřiště za 1 a půl milionu korun.</w:t>
      </w:r>
      <w:r>
        <w:rPr>
          <w:i w:val="1"/>
          <w:iCs w:val="1"/>
        </w:rPr>
        <w:t xml:space="preserve">”Pravý břeh jsme chtěli více přiblížit lidem, aby navštěvovali řeku, trávili tady čas,” </w:t>
      </w:r>
      <w:r>
        <w:rPr/>
        <w:t xml:space="preserve">vysvětluje náměstkyně primátora Ostravy Kateřina Šebestová (ANO).</w:t>
      </w:r>
    </w:p>
    <w:p>
      <w:pPr/>
      <w:r>
        <w:rPr/>
        <w:t xml:space="preserve">Vedle loděnice bude vybudováno workoutové hřiště. Zájemci si od konce příštího týdne budou moci zacvičit na hrazdách, žebřinách, gymnastických kruzích, bradlech a stupňovitých lavicích. Hřiště tvoří celkem 22 cvičebních prvků z odolných nerezových materiálů. “</w:t>
      </w:r>
      <w:r>
        <w:rPr>
          <w:i w:val="1"/>
          <w:iCs w:val="1"/>
        </w:rPr>
        <w:t xml:space="preserve">Výsadbu doplníme o asi 100 listnatých stromů, 50 jehličnatých, vysadíme okrasné dřeviny, keře a trvalkové záhony,”</w:t>
      </w:r>
      <w:r>
        <w:rPr/>
        <w:t xml:space="preserve"> dodává náměstkyně.</w:t>
      </w:r>
    </w:p>
    <w:p>
      <w:pPr/>
      <w:r>
        <w:rPr/>
        <w:t xml:space="preserve">Celý projekt revitalizace zeleně a městský mobiliář na nábřeží Ostravice vyjde na 8,5 milionu korun. Navazují na něj i další projekty. Například rekonstrukce mostního pilíře a vybudování stupňovité terasy s posezením a vyhlídkou na řeku. Na levém břehu Ostravice od září začne rekonstrukce stezky v bermě řeky, která byla poničena vodou na jaře roku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848/okoli-reky-ostravice-v-centru-ozdobi-nov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2026-06-16T07:06:55+02:00</dcterms:created>
  <dcterms:modified xsi:type="dcterms:W3CDTF">2026-06-16T07:06:55+02:00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