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skrývá v podzemí centra Ostravy? Rok to budou prozkoumávat archeologové</w:t>
      </w:r>
    </w:p>
    <w:p>
      <w:pPr/>
      <w:r>
        <w:rPr/>
        <w:t xml:space="preserve">Lauby neboli podloubí byly v historii Ostravy velmi důležitým místem. Šlo o jakousi Stodolní tedy místo, kde se lidé chodili bavit. Podle pamětníků byly zakouřené nálevny plné horníků a na stolech tančily lehké děvy. Po roce 1955 byly ale domy zbourány. Vedení Ostravy chce této oblasti vrátit původní slávu a proto je už připraven projekt Nové Lauby. V srpnu bylo dokonce vydáno stavební povolení. "Je to bytový dům s obchody a dvěma patry podzemního parkoviště," popisuje náměstkyně primátora Ostravy Zuzana Bajgarová.</w:t>
      </w:r>
    </w:p>
    <w:p>
      <w:pPr/>
      <w:r>
        <w:rPr/>
        <w:t xml:space="preserve">Začátek stavby se ale o rok musí odložit. Tak dlouho bude totiž trvat archeologický průzkum celé lokality. Pod stávajícím parkovištěm zůstaly zasypané sklepy a určitě skrývají mnoho zajímavého. "Jednalo se o jedny z nejdůležitějších nemovitostí ve středověké a raně novověké Ostravě, protože ulice Velká byla hlavní přístupovou tepnou na náměstí," vysvětluje ředitel Národního památkového ústavu Ostrava Michal Zezula.</w:t>
      </w:r>
    </w:p>
    <w:p>
      <w:pPr/>
      <w:r>
        <w:rPr/>
        <w:t xml:space="preserve">Centrum Ostravy tak ale přijde o jedno z důležitých parkovišť s přibližně stovkou stání. nahradit by ho měly parkovací plochy na Černé louce. Nově i místo, kde bylo odstraněno bývalé tržiště. Nové Lauby by měly být dostavěny v roce 2023. Zatím není jasné, zda je postaví město nebo soukromý investor.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310/co-se-skryva-v-podzemi-centra-ostravy-rok-to-budou-prozkoumavat-arche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2026-07-09T18:17:06+02:00</dcterms:created>
  <dcterms:modified xsi:type="dcterms:W3CDTF">2026-07-09T18:17:06+02:00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