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Odpady se prodraží lidem i městu. Studénka řeší, jak více třídit</w:t>
      </w:r>
    </w:p>
    <w:p>
      <w:pPr/>
      <w:r>
        <w:rPr/>
        <w:t xml:space="preserve">V roce 2022 zaplatili obyvatelé Studénky za svoz a likvidaci odpadu 600 korun za osobu, v roce 2023 to bude o 120 korun více. Navýšení na 720 korun schválilo zastupitelstvo.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sice zvýšení, ale při přepočtu je to deset korun na měsíc. Bohužel odpadu se produkuje stále více, navíc i ty služby zdražují. Proto, bohužel, musíme i my reagovat vůči našim občanům.”     </w:t>
      </w:r>
    </w:p>
    <w:p>
      <w:pPr/>
      <w:r>
        <w:rPr/>
        <w:t xml:space="preserve">Město má ale staveny i určité slevy, senioři hradí jen 50 procent částky a úlevy mají i domácnosti se třemi a více dětmi.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“Plus standardní slevy v případě, že občan dlouhodobě nežije na území města, třeba se zdržuje v zahraničí, takže může být od poplatku osvobozen, pokud o to požádá. Vše je součástí obecně závazné vyhlášky, která tohle všechno reguluje.”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letošním roce už nebudou chodit složenky. Termín splatnosti je 31. října 2023, samozřejmě občané mohou využít bezhotovostní platbu, portál občana a nebo přijít tady zaplatit na městskou pokladnu,”  </w:t>
      </w:r>
    </w:p>
    <w:p>
      <w:pPr/>
      <w:r>
        <w:rPr/>
        <w:t xml:space="preserve">Nicméně odpadu produkují obyvatelé Studénky stále více, za jeho svoz a likvidaci platí město zhruba 9 milionů korun ročně a částka poroste. V platnost vstoupil nový zákon, který  zvyšuje poplatek za skládkování.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“Dneska jsme zhruba na 190 kilogramů odpadu na občana. Vzhledem k tomu, že vyšel nový odpadový zákon, tak dnes všechna města stojí před otázkou, jakým způsobem třídit, jakým způsobem snižovat ten podíl komunálního odpadu.”  </w:t>
      </w:r>
    </w:p>
    <w:p>
      <w:pPr/>
      <w:r>
        <w:rPr/>
        <w:t xml:space="preserve">Pro hledání řešení si nechala Studénka zpracovat studii optimalizace systému nakládání s odpady.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“Nechali jsme si zpracovat síťovou analýzu, abychom zjistil a posoudili, jestli máme dostatečné množství odpadových nádob, jestli je potřeba je doplnit tak, aby to bylo pro občany komfortní, aby byli ochotni a schopni lépe třídit odpad. Vzhledem k tomu, že je to opravdu velké množství dat a můžeme se vydat různými směry, tak skutečně to musíme vyhodnotit a ušít přímo na míru našemu městu. Probíhají jednání, řešíme to s dodavatelskými a poradními firmami.” </w:t>
      </w:r>
    </w:p>
    <w:p>
      <w:pPr/>
      <w:r>
        <w:rPr/>
        <w:t xml:space="preserve">V konkrétních číslech se jedná o to, že v roce 2022, pokud jeden obyvatel vyprodukoval do 190 kilogramů odpadu za rok, mohla jej Studénka uložit na skládku za 500 korun za tunu. V případě, že by se dostala nad tuto hranici, ukládala by tunu odpadu už za 900 korun. A tyto cenové nůžky se budou zavírat. Například v roce 2029 už bude moci město za zvýhodněnou sazbu 700 korun ukládat jen 120 kilogramů na občana, vše, co bude nad 120 kilo, bude ukládat za 1850 korun za tunu.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5102/odpady-se-prodrazi-lidem-i-mestu-studenka-resi-jak-vice-t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2026-05-24T07:38:33+02:00</dcterms:created>
  <dcterms:modified xsi:type="dcterms:W3CDTF">2026-05-24T07:38:33+02:00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