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připravuje na kulturní akci Velikonoční městečko</w:t>
      </w:r>
    </w:p>
    <w:p>
      <w:pPr/>
      <w:r>
        <w:rPr/>
        <w:t xml:space="preserve">Program na pódiu pro děti i dospělé, trhy s řemeslnými výrobky  i ochutnávka místní a další gastronomie. Nejen o tom bude Velikonoční městečko  ve Frýdku-Místku.</w:t>
      </w:r>
    </w:p>
    <w:p>
      <w:pPr/>
      <w:r>
        <w:rPr>
          <w:b w:val="1"/>
          <w:bCs w:val="1"/>
        </w:rPr>
        <w:t xml:space="preserve">Michaela Kokešová  Kocourková, Kultura F-M:</w:t>
      </w:r>
      <w:r>
        <w:rPr/>
        <w:t xml:space="preserve"> "Letošní městečko bude tradičně na náměstí Svobody, kde právě  stojíme. Bude tady stage, budou tady tradiční stánky s různými velikonočními  dobrotami a samozřejmě pomlázka, klasická vajíčka. Můžete se podívat i na nějaké  řemeslné zpracování těchto výrobků. A potom nás čeká samozřejmě nabitý kulturní  program. Budeme začínat ve čtvrtek. Čeká nás tam dětské divadélko. A samozřejmě  bohatý hudební program. Zdůraznila bych určitě slovenskou kapelu Hrdza, která  je takovým slovenským Čechomorem, dá se říct. Takže určitě všechny zveme, ať si  je přijdou poslechnout."</w:t>
      </w:r>
    </w:p>
    <w:p>
      <w:pPr/>
      <w:r>
        <w:rPr/>
        <w:t xml:space="preserve">V pátek navazuje další program hned dopolední  cimbálovou muzikou, sborem frýdecké farnosti, divadlem pro děti a dalšími hudebními  interprety.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"V sobotu vyvrcholí celé Velikonoční městečko koncertem  Kamila Střihavky, který je známý mimo jiné svojí rolí v Jesus Christ  Superstar, takže to koresponduje i s těmi Velikonocemi a moc se na to těšíme.  Dále nás čekají potom klasické dílničky, živá zvířátka na náměstí a mnoho  dalšího. Takže určitě zveme všechny obyvatele Frýdku-Místku i z okolí, aby  se přišli za námi podívat. A ráda bych také poděkovala partnerům, mezi které  patří Turistické informační centrum Frýdek-Místek, Frýdecká skládka a Středisko  volného času Klíč."</w:t>
      </w:r>
    </w:p>
    <w:p>
      <w:pPr/>
      <w:r>
        <w:rPr/>
        <w:t xml:space="preserve">Letošní Velikonoční městečko začíná ve čtvrtek 6. dubna ve  14:30 odpoledne. Podrobný přehled programu najdete na webu města nebo Kultury  F-M.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510/frydekmistek-se-pripravuje-na-kulturni-akci-velikonocni-mest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2026-06-27T13:00:29+02:00</dcterms:created>
  <dcterms:modified xsi:type="dcterms:W3CDTF">2026-06-27T13:00:29+02:00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