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pokřtilo nový almanach, který vznikl ke 140. výročí jeho vzniku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“Je to opravdu velká archivní práce. Podařilo se nám shromáždit staré fotografie gymnázia, o kterých jsme ani netušili, že existují. Takže to byla krásná spolupráce nejenom s archivem, ale i s muzeem a dále jsme oslovili veřejnost a bývalí absolventi nám posílali své vzpomínky a všechny ty vzpomínky našly místo v tom almanachu. My jsme do toho vložili nejen svou práci, ale i své srdce.”</w:t>
      </w:r>
    </w:p>
    <w:p>
      <w:pPr/>
      <w:r>
        <w:rPr/>
        <w:t xml:space="preserve">Každé písmeno názvu Mendlák v sobě skrývá čtyři kapitoly.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“M jako moderní výzvy, M jako Mendel, M jako minulost nebo M jako modernizace. A takhle se line celý almanach. E edukace, takže každé to písmeno v sobě skrývá 4 podkapitoly, které se týkají Mendláku a myslím si, že bych mohla ještě vypíchnout L jako láska nebo lidé.”</w:t>
      </w:r>
    </w:p>
    <w:p>
      <w:pPr/>
      <w:r>
        <w:rPr>
          <w:b w:val="1"/>
          <w:bCs w:val="1"/>
        </w:rPr>
        <w:t xml:space="preserve">Branislav Dorko, ředitel Zemského archivu v Opavě: </w:t>
      </w:r>
      <w:r>
        <w:rPr/>
        <w:t xml:space="preserve">“Ta spolupráce archivu byla pro mě nejen takovou samozřejmostí, ale bylo to i milou a přátelskou výpomocí, protože jako absolvent samozřejmě mám na gymnázium spoustu vzpomínek a bylo to velmi milé. Výsledek je mimořádně zdařilý. Hlavně osobně vnímám tu vizuální stránku, grafika je naprosto skvělá.”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“Těch 140 let existence je skutečně to nejdůležitější, co v opavské vzdělanosti bylo a samozřejmě i do budoucnosti bude. Samozřejmě vydání i toho almanachu v tuto chvíli zapadá do celé historie a jestliže máme letos těch 800 let založení města Opavy, tak těch 140 let Mendelova gymnázia do toho zapadá. Almanach je krásným příspěvkem k tomu výročí města. Nemohu popřát nic jiného než další historii, dalších ne 140 let, ale dalších minimálně pět století, které by tady toto gymnázium mělo přispívat ke vzdělanosti v Opavě.”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G.H.O.Tt, to je Gymnázium Help Our Students, zapsaný spolek,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780/mendelovo-gymnazium-v-opave-pokrtilo-novy-almanach-ktery-vznikl-ke-140-vyroci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2026-06-28T18:04:14+02:00</dcterms:created>
  <dcterms:modified xsi:type="dcterms:W3CDTF">2026-06-28T18:04:14+02:00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