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Kovony se konala Velká cena Karviné, judisté přijeli i z Polska a Slovenska</w:t>
      </w:r>
    </w:p>
    <w:p>
      <w:pPr/>
      <w:r>
        <w:rPr/>
        <w:t xml:space="preserve">Tohle jsou mladí judisté, kteří 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Polska."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“Zatím se holky perou o úchop, teď nastoupila Terka do Seoi nage chvatu bohužel nepovedený. Zatím převažuje tedy boj o úchop, který si musí ten zápasník vybojovat co nejlepší, aby se prosadil do chvatu. Teď jsme viděli chvat Terezky, kdy kontrolovala chvat své soupeřky. Tím pádem vyhrála zápas kontrachvatem.”</w:t>
      </w:r>
    </w:p>
    <w:p>
      <w:pPr/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125/v-hale-kovony-se-konala-velka-cena-karvine-judiste-prijeli-i-z-pols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2026-05-20T09:20:29+02:00</dcterms:created>
  <dcterms:modified xsi:type="dcterms:W3CDTF">2026-05-20T09:20:29+02:00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