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první workshop drátování, na kterém se tvořil stromeček štěstí</w:t>
      </w:r>
    </w:p>
    <w:p>
      <w:pPr/>
      <w:r>
        <w:rPr/>
        <w:t xml:space="preserve">V Městském domě kultury se uskutečnil první workshop drátování, kde se zájemkyně naučily základy, jak zacházet s měděnými drátky a jak vytvořit nejzákladnější drátovaný výtvor - stromeček pro štěstí.  </w:t>
      </w:r>
    </w:p>
    <w:p>
      <w:pPr/>
      <w:r>
        <w:rPr>
          <w:b w:val="1"/>
          <w:bCs w:val="1"/>
        </w:rPr>
        <w:t xml:space="preserve">Doris Starzyková, lektorka drátování: </w:t>
      </w:r>
      <w:r>
        <w:rPr/>
        <w:t xml:space="preserve">“Drátování se věnuju asi od roku 2019 a řekla bych, že snad každý den mám v ruce kleště a drátky. A Český spolek vznikl na základě iniciativy přes facebookovou skupinu kamarádky, která vlastně v Praze má i ateliér.” </w:t>
      </w:r>
    </w:p>
    <w:p>
      <w:pPr/>
      <w:r>
        <w:rPr/>
        <w:t xml:space="preserve">Spousta žen, které kurzy navštěvují, sama začala vyhledávat témata a motivy, které je zajímají a baví. Některé z návštěvnic pravidelných kurzů v Bohumíně zavítaly i na workshop do Karviné.</w:t>
      </w:r>
    </w:p>
    <w:p>
      <w:pPr/>
      <w:r>
        <w:rPr>
          <w:b w:val="1"/>
          <w:bCs w:val="1"/>
        </w:rPr>
        <w:t xml:space="preserve">anketa: účastnice workshopu: </w:t>
      </w:r>
      <w:r>
        <w:rPr/>
        <w:t xml:space="preserve">“Na kurz drátkování chodím pravidelně k paní Doris do Bohumína, protože je to relax, člověk zapomene na starosti a je to taková pěkná práce, jsou z toho pěkné výrobky.” “Je to tvořivost, opravdu relax, takže snad to nějak dotvoříme.”</w:t>
      </w:r>
    </w:p>
    <w:p>
      <w:pPr/>
      <w:r>
        <w:rPr/>
        <w:t xml:space="preserve">Pokročilejší dráteníci se mohou nechat inspirovat například i dekoracemi, kupříkladu velikonočními. Dají se vyrobit nejrůznější ozdobná vajíčka, slepičky nebo jarní závěsy, které potěší každého milovníka domácího tvoření a pěkných výrobků.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220/v-karvine-se-konal-prvni-workshop-dratovani-na-kterem-se-tvoril-stromecek-st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2026-05-16T00:14:24+02:00</dcterms:created>
  <dcterms:modified xsi:type="dcterms:W3CDTF">2026-05-16T00:14:24+02:00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