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17.4.2025,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sezona na venkovních sportovištích je zahájená</w:t>
      </w:r>
    </w:p>
    <w:p>
      <w:pPr/>
      <w:r>
        <w:rPr/>
        <w:t xml:space="preserve">Než začne to opravdové léto a otevřou se brány letního koupaliště, to ještě chvíli potrvá. Nicméně zůstat doma a nevyrazit na procházku či za sportem, by byla chyba. </w:t>
      </w:r>
    </w:p>
    <w:p>
      <w:pPr/>
      <w:r>
        <w:rPr>
          <w:b w:val="1"/>
          <w:bCs w:val="1"/>
        </w:rPr>
        <w:t xml:space="preserve">Nazim Afana, ředitel SSRZ Havířov: </w:t>
      </w:r>
      <w:r>
        <w:rPr/>
        <w:t xml:space="preserve">"Vzhledem ke krásnému počasí slunečnému jsme tento měsíc otevřeli veškerá venkovní sportoviště. Nyní se nacházíme v areálu minigolfu na ulici Astronautů, kde je tedy přístupný minigolf pro širokou veřejnost, je zde otevřen bufet a zpřístupnili jsme i workout s parkourem. V následujících dnech ještě zprovozníme trampolíny, které se zde nacházejí. Jinak tedy může veřejnost navštívit lezeckou stěnu na skateparku a všechna hřiště, která se v naší správě nacházejí.”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“Letos jsme tady poprvé. Bydlíme tady kousek, šli jsme kolem a viděli jsme, že je otevřeno, tak jsme tady hned zamířili zahrát. Známe to tady i loni jsme tady byli, líbí se nám tady. Je to hezčí, více upravené, pěkné.”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“Ráda si tady zahraju, baví mě to.” Co tě více baví? Minigolf, nebo golf? “Asi minigolf. Jsou tady více jámy, nemusí se tolik chodit a nenosí se ty těžké hole.”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“Hrozně jsem se těšil, že tady budou trampolíny otevřené a budeme si moci tady hrát.”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“Ukazoval jsem tady pánovi, co umím a lezl jsem po tyčích. Určitě to doma řeknu a přijdeme tady.”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se dneska těšili na ty stroje a až se to tady otevře.”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tady s rodiči nechodím, nikdy jsme tady nebyli, ale plánujeme. Byl jsem hrát minigolf jednou a budeme tady používat různé nástroje na cvičení a těším se, až se otevřou i trampolíny.”</w:t>
      </w:r>
    </w:p>
    <w:p>
      <w:pPr/>
      <w:r>
        <w:rPr/>
        <w:t xml:space="preserve">Přípravy na sezonu jsou v plném proudu i na koupališti.</w:t>
      </w:r>
    </w:p>
    <w:p>
      <w:pPr/>
      <w:r>
        <w:rPr>
          <w:b w:val="1"/>
          <w:bCs w:val="1"/>
        </w:rPr>
        <w:t xml:space="preserve">Nazim Afana, ředitel SSRZ Havířov: </w:t>
      </w:r>
      <w:r>
        <w:rPr/>
        <w:t xml:space="preserve">"Pro veřejnost připravujeme zbrusu nové pokladny včetně automatizovaného turniketového systému pro rychlejší odbavení. Připravujeme také v druhém patře nad velkým bazénem letní terasu včetně nealko baru, to bude velká novinka a opravujeme i věci typu starého zábradlí tak, aby bylo bezpečné.”</w:t>
      </w:r>
    </w:p>
    <w:p>
      <w:pPr/>
      <w:r>
        <w:rPr/>
        <w:t xml:space="preserve">V provozu už je i nová fotovoltaická elektrárna.</w:t>
      </w:r>
    </w:p>
    <w:p>
      <w:pPr/>
      <w:r>
        <w:rPr>
          <w:b w:val="1"/>
          <w:bCs w:val="1"/>
        </w:rPr>
        <w:t xml:space="preserve">Nazim Afana, ředitel SSRZ Havířov: </w:t>
      </w:r>
      <w:r>
        <w:rPr/>
        <w:t xml:space="preserve">“Těšíme se na ten efekt ze slunečných dnů, kdy nám pomůže vykrýt ty energeticky vypjaté dny, kdy je potřeba mnoho elektrické energie právě na udržení vody v té nejlepší kvalitě pro veřejnost a návštěvníky a samozřejmě pomůže vykrýt i výpadky, kdyby náhodou došlo k výpadku proudu, což se často na letním koupališti stávalo. Takže věřím, že nám to zajistí komfort a velkou úsporu a snažíme se jít ekologicky.”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289/letni-sezona-na-venkovnich-sportovistich-je-zahaj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2026-08-02T23:53:59+02:00</dcterms:created>
  <dcterms:modified xsi:type="dcterms:W3CDTF">2026-08-02T23:53:59+02:00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