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Lávku nad Bazaly nominovali na Cenu cestovního ruchu, hlasovat je možné do poloviny října</w:t>
      </w:r>
    </w:p>
    <w:p>
      <w:pPr/>
      <w:r>
        <w:rPr/>
        <w:t xml:space="preserve">Soutěž Ceny cestovního ruchu už po šesté ocení výjimečné  projekty, atraktivity a osobnosti Moravskoslezského kraje. Vítěze dvou  kategorií vyberou odborníci v cestovním ruchu, výsledek tří zbývajících  rozhodne veřejnost.</w:t>
      </w:r>
    </w:p>
    <w:p>
      <w:pPr/>
      <w:r>
        <w:rPr>
          <w:b w:val="1"/>
          <w:bCs w:val="1"/>
        </w:rPr>
        <w:t xml:space="preserve">Petr Koudela, jednatel Moravian-Silesian Tourism:</w:t>
      </w:r>
      <w:r>
        <w:rPr/>
        <w:t xml:space="preserve"> „Ta  nominace probíhá napříč krajem v koordinaci s oblastmi, s lidmi, kteří dělají v  tom destinačním managementu, s lidmi z infocenter, s lidmi z  podnikatelského prostředí v cestovním ruchu. Dáváme do kupy právě ty  nominace tak, abychom ideálně na nic zásadního nebo zajímavého  nezapomněli. Snažíme se samozřejmě myslet na každý kout kraje.“</w:t>
      </w:r>
    </w:p>
    <w:p>
      <w:pPr/>
      <w:r>
        <w:rPr/>
        <w:t xml:space="preserve">Do soutěže byla letos nominována taky slezskoostravská Lávka  nad Bazaly, a to spolu s dalšími čtyřmi atraktivitami jako Nejlepší  instagramové místo. Původně přitom měla být jen jednoduchou dopravní stavbou.</w:t>
      </w:r>
    </w:p>
    <w:p>
      <w:pPr/>
      <w:r>
        <w:rPr>
          <w:b w:val="1"/>
          <w:bCs w:val="1"/>
        </w:rPr>
        <w:t xml:space="preserve">Richard Vereš (ANO), starosta Slezské Ostravy:</w:t>
      </w:r>
      <w:r>
        <w:rPr/>
        <w:t xml:space="preserve"> „Sloužila  historicky zejména k odbavení fanoušků Baníku Ostrava, kteří mířili právě na fotbalový  stadion. Připravovala se její technická oprava, kdy měla zůstat vlastně ve  stejné podobě. My jsme nicméně říkali, že je to škoda. Chtěli jsme, aby ta  lávka vypadala nejenom lépe, ale aby sloužila občanům nejen k té  přepravě, ale i jako atraktivní veřejný prostor.“</w:t>
      </w:r>
    </w:p>
    <w:p>
      <w:pPr/>
      <w:r>
        <w:rPr/>
        <w:t xml:space="preserve">Lávka tak získala nové opláštění a výrazný rám  s cortenu, ale i lavičky a záhony. Přestavba za 39 milionů korun z ní  učinila vyhledávaný turistický cíl.</w:t>
      </w:r>
    </w:p>
    <w:p>
      <w:pPr/>
      <w:r>
        <w:rPr>
          <w:b w:val="1"/>
          <w:bCs w:val="1"/>
        </w:rPr>
        <w:t xml:space="preserve">Richard Vereš (ANO), starosta Slezské Ostravy:</w:t>
      </w:r>
      <w:r>
        <w:rPr/>
        <w:t xml:space="preserve"> „Já  sám jezdívám kolem té lávky téměř každý den, takže vidím, že pokaždé tam jsou  nejenom lidé, kteří tam tráví čas, kteří se tam třeba zastaví, kteří se  vyfotí, ale organizují se tam i různé akce, dneska se tam dokonce natáčejí  různé reklamy. Lávka byla aktuálně nominována na Cenu cestovního ruchu Moravskoslezského  kraje, a to v kategorii Nejlepší instagramové místo. Já bych chtěl proto  vyzvat všechny diváky televize Polar, aby dali lávce hlas, a abychom  porazili ostatní nominované z celého kraje.“</w:t>
      </w:r>
    </w:p>
    <w:p>
      <w:pPr/>
      <w:r>
        <w:rPr>
          <w:b w:val="1"/>
          <w:bCs w:val="1"/>
        </w:rPr>
        <w:t xml:space="preserve">Petr Koudela, jednatel Moravian-Silesian Tourism:</w:t>
      </w:r>
      <w:r>
        <w:rPr/>
        <w:t xml:space="preserve"> „Jsou  to fotogenické lokality, které stojí za sdílení. Je to zámek Hradec nad  Moravicí, spálovský Balerův mlýn, Lávka nad Bazaly ve Slezské Ostravě,  Kotulova dřevěnka nebo fotopointy ve Vrbně pod Pradědem.“</w:t>
      </w:r>
    </w:p>
    <w:p>
      <w:pPr/>
      <w:r>
        <w:rPr/>
        <w:t xml:space="preserve">Co čeká vítěze?</w:t>
      </w:r>
    </w:p>
    <w:p>
      <w:pPr/>
      <w:r>
        <w:rPr>
          <w:b w:val="1"/>
          <w:bCs w:val="1"/>
        </w:rPr>
        <w:t xml:space="preserve">Petr Koudela, jednatel Moravian-Silesian Tourism:</w:t>
      </w:r>
      <w:r>
        <w:rPr/>
        <w:t xml:space="preserve"> „No  tak snad radost, uznání určitě. Určitě to budou nějaké upomínky, nicméně  myslím si, že to nejlepší, a to nejenom pro ty vítěze, ale i pro ty  nominované, je publicita, která se dostane té aktivitě, která se dostane  té atraktivitě a vlastně to je celá podstata vyhlašování té soutěže: abychom  nejenom ty, co se snažíme lákat ze zahraničí nebo z jiných krajů, ale i ty  místní upozornili na to, že jsou tady zajímavé věci a že stojí za to  Severní Moravu navštěvovat.“</w:t>
      </w:r>
    </w:p>
    <w:p>
      <w:pPr/>
      <w:r>
        <w:rPr/>
        <w:t xml:space="preserve">Hlasovat pro své favority mohou lidé na webu cenycr.cz do  15. října. Výsledky se dozví o týden později.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0797/lavku-nad-bazaly-nominovali-na-cenu-cestovniho-ruchu-hlasovat-je-mozne-do-poloviny-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2026-08-08T16:44:31+02:00</dcterms:created>
  <dcterms:modified xsi:type="dcterms:W3CDTF">2026-08-08T16:44:31+02:00</dcterms:modified>
</cp:coreProperties>
</file>

<file path=docProps/custom.xml><?xml version="1.0" encoding="utf-8"?>
<Properties xmlns="http://schemas.openxmlformats.org/officeDocument/2006/custom-properties" xmlns:vt="http://schemas.openxmlformats.org/officeDocument/2006/docPropsVTypes"/>
</file>