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Karviné trávily volno na příměstských táborech</w:t>
      </w:r>
    </w:p>
    <w:p>
      <w:pPr/>
      <w:r>
        <w:rPr/>
        <w:t xml:space="preserve">Karviná nabídla školákům o jarních prázdninách několik  tematicky zaměřených příměstských táborů. Děti si mohly užívat volno podle  jejich zájmů. Čtrnáct milovníků vaření si vybralo příměstský tábor kuchtíků. Děti  trávily čas nejen v kuchyni, ale také aktivním pohybem. </w:t>
      </w:r>
    </w:p>
    <w:p>
      <w:pPr/>
      <w:r>
        <w:rPr>
          <w:b w:val="1"/>
          <w:bCs w:val="1"/>
        </w:rPr>
        <w:t xml:space="preserve">Lenka  Včelková, pedagog volného času</w:t>
      </w:r>
      <w:r>
        <w:rPr>
          <w:b w:val="1"/>
          <w:bCs w:val="1"/>
        </w:rPr>
        <w:t xml:space="preserve">:</w:t>
      </w:r>
      <w:r>
        <w:rPr/>
        <w:t xml:space="preserve"> "Odpoledne většinou chodíme do tělocvičny, kde hrajeme vybíjenou. Ta je úplně nejoblíbenější a nejvíc se jim líbí."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"Já jsem použil žlutou barvu, červenou barvu a modrou barvu. A ještě jsem tam dal bílé zdobení."</w:t>
      </w:r>
    </w:p>
    <w:p>
      <w:pPr/>
      <w:r>
        <w:rPr/>
        <w:t xml:space="preserve">A komu dáš dort?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"Mojí kamarádce."</w:t>
      </w:r>
    </w:p>
    <w:p>
      <w:pPr/>
      <w:r>
        <w:rPr/>
        <w:t xml:space="preserve">Děti, které dávají přednost kreativitě a knížkám navštívily knihovnu.  Na jejich pobočkách byl připraven lákavý program. Děti všech věkových kategorií  mohly upustit uzdu své fantazie. </w:t>
      </w:r>
    </w:p>
    <w:p>
      <w:pPr/>
      <w:r>
        <w:rPr>
          <w:b w:val="1"/>
          <w:bCs w:val="1"/>
        </w:rPr>
        <w:t xml:space="preserve">Svatava  Sukopová, zástupkyně ředitelky, vedoucí útvaru knihovnických a informačních  služeb</w:t>
      </w:r>
      <w:r>
        <w:rPr>
          <w:b w:val="1"/>
          <w:bCs w:val="1"/>
        </w:rPr>
        <w:t xml:space="preserve">:</w:t>
      </w:r>
      <w:r>
        <w:rPr/>
        <w:t xml:space="preserve"> "Děti si tady mohou vytvořit sněženky. Mohou také pomocí interaktivní výstavy od Kateřiny Illnerové a Kláry Smolíkové vytvářet nebo plnit pracovní úkoly a pracovní sešity, čímž si projdou i celou knihovnu. A můžou se tady krásně zabavit."</w:t>
      </w:r>
    </w:p>
    <w:p>
      <w:pPr/>
      <w:r>
        <w:rPr/>
        <w:t xml:space="preserve">Kdo naopak miluje zvířata a přírodu, nechyběl na environmentálním příměstském táboře.</w:t>
      </w:r>
    </w:p>
    <w:p>
      <w:pPr/>
      <w:r>
        <w:rPr>
          <w:b w:val="1"/>
          <w:bCs w:val="1"/>
        </w:rPr>
        <w:t xml:space="preserve">Petr  Kantor, vedoucí příměstského tábora</w:t>
      </w:r>
      <w:r>
        <w:rPr>
          <w:b w:val="1"/>
          <w:bCs w:val="1"/>
        </w:rPr>
        <w:t xml:space="preserve">:</w:t>
      </w:r>
      <w:r>
        <w:rPr/>
        <w:t xml:space="preserve"> "My se seznamujeme s různými kontinenty. Děti přemýšlejí o tom, kým a čím by mohly být. A zároveň testujeme nové environmentální programy Zahrada smyslů, takže mají možnost si vyzkoušet naše nové kvízy, otázky, a také se zaposlouchat do zvuku zahradních ptáků."</w:t>
      </w:r>
    </w:p>
    <w:p>
      <w:pPr/>
      <w:r>
        <w:rPr/>
        <w:t xml:space="preserve">Součástí výuky o přírodě byla i praktická ukázka zvířat.</w:t>
      </w:r>
    </w:p>
    <w:p>
      <w:pPr/>
      <w:r>
        <w:rPr>
          <w:b w:val="1"/>
          <w:bCs w:val="1"/>
        </w:rPr>
        <w:t xml:space="preserve">Marek  Čech, zakladatel a předseda spolku Minizoo Vendryně</w:t>
      </w:r>
      <w:r>
        <w:rPr>
          <w:b w:val="1"/>
          <w:bCs w:val="1"/>
        </w:rPr>
        <w:t xml:space="preserve">:</w:t>
      </w:r>
      <w:r>
        <w:rPr/>
        <w:t xml:space="preserve"> "Vozíme zvířata přímo do tříd a snažíme se takto děti vzdělávat v ochraně přírody a podobně. Používáme zvířata, o která se staráme. Jsou to všechna zvířata, nejen zdravá, ale i handicapovaná, nechtěná nebo zvířata, která se k nám dostala, protože byla dříve týraná. Tato zvířata nejdříve dáme do pořádku, pak se o ně staráme a díky nim se snažíme dětem ukazovat, jak to dopadá, pokud se o své domácí mazlíčky dobře nestarají."</w:t>
      </w:r>
    </w:p>
    <w:p>
      <w:pPr/>
      <w:r>
        <w:rPr/>
        <w:t xml:space="preserve">Děti si mohly pohladit například veverku, papouška, králíčky či plazy. </w:t>
      </w:r>
    </w:p>
    <w:p>
      <w:pPr/>
      <w:r>
        <w:rPr/>
        <w:t xml:space="preserve">Které zvířátko se ti nejvíc líbilo?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"Hroznýš královský."</w:t>
      </w:r>
    </w:p>
    <w:p>
      <w:pPr/>
      <w:r>
        <w:rPr/>
        <w:t xml:space="preserve">A chtěl bys ho i domů?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"Jo."</w:t>
      </w:r>
    </w:p>
    <w:p>
      <w:pPr/>
      <w:r>
        <w:rPr/>
        <w:t xml:space="preserve">Takže řekneš mamce, že bys chtěl zvířátko?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"Jo."</w:t>
      </w:r>
    </w:p>
    <w:p>
      <w:pPr/>
      <w:r>
        <w:rPr/>
        <w:t xml:space="preserve">Už teď se děti těší na letní příměstské tábory.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241/deti-z-karvine-travily-volno-na-primestskych-tab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2026-06-26T15:51:00+02:00</dcterms:created>
  <dcterms:modified xsi:type="dcterms:W3CDTF">2026-06-26T15:51:00+02:00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