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Galerka zažila křest a setkání skvělých kytaristů</w:t>
      </w:r>
    </w:p>
    <w:p>
      <w:pPr/>
      <w:r>
        <w:rPr/>
        <w:t xml:space="preserve">Večer, který byl oslavou kytarové muziky a křtu nových nahrávek Jakuba Jalůvky, novojičínského rodáka, profesionálního kytaristy a pedagoga, se odehrál v klubu Galerka v Novém Jičíně.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můj šťastný den, protože křtím své album, nebo polo album EP Twenty  Minutes. Vlastně po dvou letech tady v Galérce opět, kdy první CD  Our Reflection pokřtil Zdeněk Bína, tak dneska jsem si pozval Jaryna Janka, kmotra, baskytaristu, také žijícího, kdysi mezi rokem 1994 a 1999 v Novém Jičíně.”</w:t>
      </w:r>
    </w:p>
    <w:p>
      <w:pPr/>
      <w:r>
        <w:rPr/>
        <w:t xml:space="preserve">Nahrávka, která obsahuje pět skladeb, se pohybuje na pomezí alternativního rocku a pop-rocku, s propojením akustické a elektrické kytary a španělských vlivů. </w:t>
      </w:r>
    </w:p>
    <w:p>
      <w:pPr/>
      <w:r>
        <w:rPr>
          <w:b w:val="1"/>
          <w:bCs w:val="1"/>
        </w:rPr>
        <w:t xml:space="preserve">Jaroslav Janek, hudebník a zpěvák, kmotr nahrávky: </w:t>
      </w:r>
      <w:r>
        <w:rPr/>
        <w:t xml:space="preserve">“Jak jsme se poznali s Jakubem? Před pár lety mi zavolal nějaký člověk, a jestli by mu nenatočil basu, a že je z Nového Jičína? Tak jsem zbystřil, protože v Novém Jičíně jsem bydlel nějakou dobu, tak jasně, pošli to. Poslal super pecku, kterou navíc nabubnoval Roman Lomtadze v Americe, bylo to rychle hotové a super.”</w:t>
      </w:r>
    </w:p>
    <w:p>
      <w:pPr/>
      <w:r>
        <w:rPr/>
        <w:t xml:space="preserve">Dalším významným hostem večera byla i Kamila Csengeová, absolventka Berklee College of Music.    </w:t>
      </w:r>
    </w:p>
    <w:p>
      <w:pPr/>
      <w:r>
        <w:rPr>
          <w:b w:val="1"/>
          <w:bCs w:val="1"/>
        </w:rPr>
        <w:t xml:space="preserve">Kamila Csengeová, kytaristka: </w:t>
      </w:r>
      <w:r>
        <w:rPr/>
        <w:t xml:space="preserve">“Tak s Kubou se známe fakt dlouho, jsem z Nového Jičína, pak jsem šla studovat do Prahy a potom  do Bostonu na Berklee, a teď mě Kuba oslovil jestli bych nevystoupila jako host, tak budeme hrát jako Jazz Fusion tři skladby, Pata Methenyho, Chicka Corea a Michaela Breckera.”</w:t>
      </w:r>
    </w:p>
    <w:p>
      <w:pPr/>
      <w:r>
        <w:rPr/>
        <w:t xml:space="preserve">Některé nově vydané skladby si Jakub Jalůvka poprvé i sám otextoval, nazpíval je Martin Vitásek.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05/novojicinska-galerka-zazila-krest-a-setkani-skvelych-kyta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2026-05-21T23:42:03+02:00</dcterms:created>
  <dcterms:modified xsi:type="dcterms:W3CDTF">2026-05-21T23:42:03+02:00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