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22. 4. 2009 - Miroslav Koláček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0/beseda-22-4-2009--miroslav-ko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