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gulášů potěšily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8/slavnosti-piva-a-gulasu-potes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