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Krásné Pole má novou multifunkční sportovní halu</w:t>
      </w:r>
    </w:p>
    <w:p>
      <w:pPr/>
      <w:r>
        <w:rPr>
          <w:b w:val="1"/>
          <w:bCs w:val="1"/>
        </w:rPr>
        <w:t xml:space="preserve">Splněný sen mnoha generací sportovců v Krásném Poli. Tak vnímají místní úplně novou multifunkční sportovní halu. Její výstavba stála skoro 55 milionů korun a sloužit bude nejen dětem ze zdejší základní školy, ale také sportovním klubům a veřejnosti.</w:t>
      </w:r>
    </w:p>
    <w:p>
      <w:pPr/>
      <w:r>
        <w:rPr/>
        <w:t xml:space="preserve">Úplně nová a moderní hala odpovídající standardu 21. století stojí nad fotbalovým hřištěm v ulici Sklopčická. Slavnostního otevření se místní nemohli dočkat.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"Význam pro Krásné Pole je ohromný. Za prvé je to splněný sen mnoha a mnoha generací sportovců z Krásného Pole. Krásné Pole je dá se říct taková sportovní obec, máme tady několik bývalých reprezentantů, olympioniků."</w:t>
      </w:r>
    </w:p>
    <w:p>
      <w:pPr/>
      <w:r>
        <w:rPr/>
        <w:t xml:space="preserve">Novou halu tvoří dvě sportovní plochy, tribuna pro 118 sedících a 60 stojících diváků, zázemí a sklad.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"Tady považuji za velký přínos to, že samozřejmě pan starosta počítá i se zapojením obyvatel v podstatě z celé Ostravy."</w:t>
      </w:r>
    </w:p>
    <w:p>
      <w:pPr/>
      <w:r>
        <w:rPr/>
        <w:t xml:space="preserve">Využití zde najdou děti ze základní školy k výuce, místní TJ Sokol, florbalisté, fotbalová akademie Baníku, družstva stolního tenisu aktivní klub jógy, aerobiku, turistický klub a odpoledne si sem může přijít zasportovat i veřejnost. </w:t>
      </w:r>
    </w:p>
    <w:p>
      <w:pPr/>
      <w:r>
        <w:rPr>
          <w:b w:val="1"/>
          <w:bCs w:val="1"/>
        </w:rPr>
        <w:t xml:space="preserve">Tomáš Výtisk, starosta obvodu Krásné Pole:</w:t>
      </w:r>
      <w:r>
        <w:rPr/>
        <w:t xml:space="preserve"> "Ještě než jsme vlastně otevřeli tadu tu halu, tak zhruba z nějakých 85 procent jsme ji měli vytíženou."</w:t>
      </w:r>
    </w:p>
    <w:p>
      <w:pPr/>
      <w:r>
        <w:rPr/>
        <w:t xml:space="preserve">Výstavba stála necelých 55 milionů korun.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"Jsem ráda, že jsme v tomto případě byli úspěšní a získali padesátiprocentní dotaci z ministerstva školství, zbytek jsme pokryli jako město Ostrava a obvod v Krásné Pole."</w:t>
      </w:r>
    </w:p>
    <w:p>
      <w:pPr/>
      <w:r>
        <w:rPr/>
        <w:t xml:space="preserve">Od pondělí 12. října jsou ale všechna vnitřní sportoviště z rozhodnutí ministerstva zdravotnictví na 14 dní zavřená. Hala si tak bude muset na své sportovce ještě nějakou dobu počkat.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 rekonstrukci Oblouku v Malé Dukle</w:t>
      </w:r>
    </w:p>
    <w:p>
      <w:pPr/>
      <w:r>
        <w:rPr>
          <w:b w:val="1"/>
          <w:bCs w:val="1"/>
        </w:rPr>
        <w:t xml:space="preserve">Porubané se teď mohou podrobněji seznámit s plánovanou rekonstrukcí dominanty Poruby, bytového domu Oblouk. Její průběh ukazuje výstava v Galerii Malá Dukla, kde jsou navíc k vidění i historické snímky Oblouku.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opravuje dům, který odolal demolici</w:t>
      </w:r>
    </w:p>
    <w:p>
      <w:pPr/>
      <w:r>
        <w:rPr>
          <w:b w:val="1"/>
          <w:bCs w:val="1"/>
        </w:rPr>
        <w:t xml:space="preserve">Nový jičín pokračuje v postupné rekonstrukci historického domu, který osamoceně stojí mezi moderní zástavbou u autobusového nádraží. Je to jediná budova, která v této lokalitě odolala demolicím ze sedmdesátých let.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Vypouštění bažantů do přírody bylo poprvé bez dětí</w:t>
      </w:r>
    </w:p>
    <w:p>
      <w:pPr/>
      <w:r>
        <w:rPr>
          <w:b w:val="1"/>
          <w:bCs w:val="1"/>
        </w:rPr>
        <w:t xml:space="preserve">Ochránci přírody v Havířově každým rokem vypouštějí mladé bažanty do volné přírody. Což je zážitek zejména pro děti z kroužku, které se o zvířata starají. V letošním roce u toho bohužel být nemohly. Ochránci věří, že jim to vynahradí.</w:t>
      </w:r>
    </w:p>
    <w:p>
      <w:pPr/>
      <w:r>
        <w:rPr/>
        <w:t xml:space="preserve">Kvůli květnovým dešťům přežilo ve volné přírodě málo mladých bažantů. Ochránci přírody s místním zemědělcem se již dlouhodobě snaží populaci ptáků zvyšovat. V letošním roce se ale rozhodli, že nebudou mladé bažanty vypouštět hromadně na louce, ale postupně, a to v prostředí, kde jim nehrozí nebezpečí od predátorů.</w:t>
      </w:r>
    </w:p>
    <w:p>
      <w:pPr/>
      <w:r>
        <w:rPr/>
        <w:t xml:space="preserve">Jan Kotula, místní zemědělec: “Říkali jsme si, že to bude pro jejich aklimatizaci lepší. Je to po hejnu do dvaceti kusů a máme za to, že by se měli pomaličku rozlézt do přírody a tím pádem by nemusel být tak velký predační tlak a mohlo by nám jich více přežít.”</w:t>
      </w:r>
    </w:p>
    <w:p>
      <w:pPr/>
      <w:r>
        <w:rPr/>
        <w:t xml:space="preserve">V areálu na statku, kde mají své zázemí ochránci přírody, se děti z kroužku celoročně starají o různá zvířata. Letos poprvé, kvůli opatřením, nemohly být u vypouštění bažantů.</w:t>
      </w:r>
    </w:p>
    <w:p>
      <w:pPr/>
      <w:r>
        <w:rPr/>
        <w:t xml:space="preserve">Lubomír Kminiak, předseda havířovských ochránců přírody: “Jsou takové příkazy a musí se respektovat. V září jsme měli jet na Hukvaldy do obory, protože tam vozíme spoustu krmení. Jezdíme tam na pátek, sobotu, neděli a dávají nám vždy k dispozici mysliveckou chatu. Pro ty děti to byla velká odměna, na to se těšily celý rok. No a vidíte, jak to dopadlo.”</w:t>
      </w:r>
    </w:p>
    <w:p>
      <w:pPr/>
      <w:r>
        <w:rPr/>
        <w:t xml:space="preserve">V areálu na statku v oploceném půl hektarovém areálu se nachází i jelen sika a jeho dvě partnerky. Zvířata jsou zatím plachá, ale ochránci věří, že se budou časem rozmnožovat a zvyknou si i na lidi.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 karvinském areálu Lodičky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- kameramana Hynka Bernarda a herců Pavla Lišky a Jany Révaie, kteří si říkají Vandráci Vagamundos. </w:t>
      </w:r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10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2026-04-03T22:19:33+02:00</dcterms:created>
  <dcterms:modified xsi:type="dcterms:W3CDTF">2026-04-03T22:19:33+02:00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