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pořídilo záchrance přenosný ultrazvuk</w:t>
      </w:r>
    </w:p>
    <w:p>
      <w:pPr/>
      <w:r>
        <w:rPr>
          <w:b w:val="1"/>
          <w:bCs w:val="1"/>
        </w:rPr>
        <w:t xml:space="preserve">Město Frýdek-Místek pořídilo zdravotnické záchranné službě nový přenosný ultrazvuk. Frýdecko-místecká záchranka se tak stala třetí v kraji, která bude vozit v sanitním voze toto zařízení pro rychlou diagnostiku. Město na ni přispělo dotací 200 tisíc korun.</w:t>
      </w:r>
    </w:p>
    <w:p>
      <w:pPr/>
      <w:r>
        <w:rPr/>
        <w:t xml:space="preserve">Špičkové zařízení, které dokáže velmi rychle odhalit  zdravotní problém a urychlit poskytování přednemocniční neodkladné péče. To je  malý a přenosný ultrazvuk. Nově ho darovalo město Frýdek-Místek zdejší  záchranné službě.</w:t>
      </w:r>
    </w:p>
    <w:p>
      <w:pPr/>
      <w:r>
        <w:rPr>
          <w:b w:val="1"/>
          <w:bCs w:val="1"/>
        </w:rPr>
        <w:t xml:space="preserve">Jan Karczmarczyk, ZZS MSK,  ředitel ÚO Frýdek-Místek: </w:t>
      </w:r>
      <w:r>
        <w:rPr/>
        <w:t xml:space="preserve">"Dar je pro nás velmi cenný. Bude to určitě zvýšení  kvality péče o naše pacienty. Není to každodenní přístroj k použití, ale  určitě máme závažné stavy, ke kterým se bude hodit. Jako například poranění hrudníku,  krvácení do hrudníku, pneumotoraxy. Anebo potom taková záležitost, která by  mohla být každodenní, ale není stěžejní. A to je vyhledávání a zajišťování žilní  linky, když má pacient špatné žíly."</w:t>
      </w:r>
    </w:p>
    <w:p>
      <w:pPr/>
      <w:r>
        <w:rPr/>
        <w:t xml:space="preserve">Moderní technologie pomůže předejít zbytečnému prodlení při  určování diagnózy a významně přispět k úspěšné záchraně života nemocného  či zraněného. </w:t>
      </w:r>
    </w:p>
    <w:p>
      <w:pPr/>
      <w:r>
        <w:rPr>
          <w:b w:val="1"/>
          <w:bCs w:val="1"/>
        </w:rPr>
        <w:t xml:space="preserve">Igor Juriček,  náměstek primátora Frýdku-Místku/Piráti/:</w:t>
      </w:r>
      <w:r>
        <w:rPr/>
        <w:t xml:space="preserve"> "Díky tomu se  zvýší úroveň péče o pacienty v našem městě. Město se tak podílí na  záchraně životů. Jde o úplně novou spolupráci. Zatímco s nemocnicí město  spolupracuje již dlouhá léta, tak se zdravotnickou záchrannou službou jsme tady  tímto projektem navázali úplně novou spolupráci. Já bych chtěl poděkovat všem,  kteří se na projektu podíleli. Chtěl bych poděkovat i dobrovolným hasičům,  konkrétně Zdeňku Blechovi, který nás na tuto myšlenku přivedl."</w:t>
      </w:r>
    </w:p>
    <w:p>
      <w:pPr/>
      <w:r>
        <w:rPr>
          <w:b w:val="1"/>
          <w:bCs w:val="1"/>
        </w:rPr>
        <w:t xml:space="preserve">Zdeněk Blecha, dobrovolný  hasič, zastupitel Frýdku-Místku/ANO/:</w:t>
      </w:r>
      <w:r>
        <w:rPr/>
        <w:t xml:space="preserve"> "Je to bezva,  protože šlo o jeden z prvních projektů nebo o takovou první myšlenku v rámci  nové koalice. A jsem rád, že se to setkalo s podporou a podařilo se to dotáhnout  do zdárného konce."</w:t>
      </w:r>
    </w:p>
    <w:p>
      <w:pPr/>
      <w:r>
        <w:rPr/>
        <w:t xml:space="preserve">Přístroj  pracuje na akumulátor, má dotykový displej a umožňuje přenos dat. Město na  něj přispělo částkou 200 tisíc korun. </w:t>
      </w:r>
    </w:p>
    <w:p>
      <w:pPr/>
      <w:r>
        <w:rPr>
          <w:b w:val="1"/>
          <w:bCs w:val="1"/>
        </w:rPr>
        <w:t xml:space="preserve">Petr Korč, primátor  Frýdku-Místku/NMFM/:</w:t>
      </w:r>
      <w:r>
        <w:rPr/>
        <w:t xml:space="preserve"> "Jsem rád, že bez  ohledu na to, kdo je zřizovatelem záchranné služby, máme dobré vztahy i jako  město a dotace, kterou jsme schválili na pořízení tohoto potřebného přístroje,  určitě pomůže zejména občanům ve městě a v jeho okolí. A myslím si, že  pokud máme tu možnost, tak bychom měli spolupracovat a měli hledat cesty, jak  zejména tyto služby, které jsou opravdu důležité, počítají se v nich minuty,  tak aby fungovaly opravdu perfektně."</w:t>
      </w:r>
    </w:p>
    <w:p>
      <w:pPr/>
      <w:r>
        <w:rPr/>
        <w:t xml:space="preserve">Použití  ultrazvukových přístrojů je cesta budoucnosti. U záchranných služeb se začínají  tyto přístrojy objevovat v posledních pěti letech. A frýdecko-místecká záchranka  se tak díky němu zařadí mezi nejmoderněji vybavené nejen v kraji, ale v celé  republice. </w:t>
      </w:r>
    </w:p>
    <w:p>
      <w:pPr/>
      <w:r>
        <w:rPr>
          <w:b w:val="1"/>
          <w:bCs w:val="1"/>
        </w:rPr>
        <w:t xml:space="preserve">Jan Karczmarczyk, ZZS MSK,  ředitel ÚO Frýdek-Místek:</w:t>
      </w:r>
      <w:r>
        <w:rPr>
          <w:b w:val="1"/>
          <w:bCs w:val="1"/>
        </w:rPr>
        <w:t xml:space="preserve"> "</w:t>
      </w:r>
      <w:r>
        <w:rPr/>
        <w:t xml:space="preserve">V kraji  v současné době budeme mít teď tři přístroje. Doufejme, že v příštím roce  ještě jeden koupíme nebo dva. Takže my víceméně ta vozidla, kde jsou lékaři,  budou vybavena těmito přístroji. V tuto chvíli samozřejmě Frýdek je v čele.  Opava, Frýdek a Ostrava jsme tyto první vlaštovky, které mají toto vybavení."</w:t>
      </w:r>
    </w:p>
    <w:p>
      <w:pPr/>
      <w:r>
        <w:rPr/>
        <w:t xml:space="preserve">Letos  zdravotníky čeká zaškolení a od Nového roku budou přístroj vozit  v prvosledovém vozidle rendez-vous. </w:t>
      </w:r>
    </w:p>
    <w:p>
      <w:pPr/>
      <w:r>
        <w:rPr/>
        <w:t xml:space="preserve">---</w:t>
      </w:r>
    </w:p>
    <w:p>
      <w:pPr>
        <w:pStyle w:val="Heading1"/>
      </w:pPr>
      <w:r>
        <w:rPr>
          <w:sz w:val="36"/>
          <w:szCs w:val="36"/>
        </w:rPr>
        <w:t xml:space="preserve">V ulicích přibyly popelnice na použité jedlé oleje</w:t>
      </w:r>
    </w:p>
    <w:p>
      <w:pPr/>
      <w:r>
        <w:rPr>
          <w:b w:val="1"/>
          <w:bCs w:val="1"/>
        </w:rPr>
        <w:t xml:space="preserve">V ulicích Frýdku-Místku jsou nové popelnice na použitý jedlý olej. Celkem 110 nádob rozmístila firma, která bude mít zároveň na starosti pravidelný svoz. Město za tuto službu zaplatí zhruba 57 tisíc korun ročně, pokud by se ale nasbíraly měsíčně zhruba 2 tuny olejů, bude svoz zdarma.</w:t>
      </w:r>
    </w:p>
    <w:p>
      <w:pPr/>
      <w:r>
        <w:rPr/>
        <w:t xml:space="preserve">Klasická černá plastová popelnice s výrazným barevným poklopem.  Jenže není na běžný odpad, ale na zbytky z jedlých olejů, které vám  například doma zbydou po smažení či fritování. Jde o úplně novou službu svozu  těchto olejů, kterou zavedlo město Frýdek-Místek.</w:t>
      </w:r>
    </w:p>
    <w:p>
      <w:pPr/>
      <w:r>
        <w:rPr>
          <w:b w:val="1"/>
          <w:bCs w:val="1"/>
        </w:rPr>
        <w:t xml:space="preserve">Anketa: </w:t>
      </w:r>
      <w:r>
        <w:rPr/>
        <w:t xml:space="preserve">1.) "Jo, je to dobré." 2.) "To vidím poprvé, já jsem si toho ještě ani nevšimla. To je  teď nově. No je to super." 3.) "Je to v pořádku, já tam taky dávám. Sice minimálně nebo  jsem sama, ale je to v pořádku, mě se líbí to třídění toho odpadu. Já to  dělám, my to dodržujeme naše generace víte, ale mladí udělají jeden pytel a tam  je všechno a hážou do černého."</w:t>
      </w:r>
    </w:p>
    <w:p>
      <w:pPr/>
      <w:r>
        <w:rPr>
          <w:b w:val="1"/>
          <w:bCs w:val="1"/>
        </w:rPr>
        <w:t xml:space="preserve">Leonard Varga, náměstek primátora Frýdku-Místku/Piráti/:</w:t>
      </w:r>
      <w:r>
        <w:rPr/>
        <w:t xml:space="preserve"> "My jsme ve Frýdku-Místku už měli 10 nádob na použité jedlé  oleje. A já jsem moc rád, že se nám s odborem životního prostředí podařilo  ještě před Vánoci umístit dalších 100 nádob. Nyní jich tady máme 110."</w:t>
      </w:r>
    </w:p>
    <w:p>
      <w:pPr/>
      <w:r>
        <w:rPr/>
        <w:t xml:space="preserve">Není  výjimkou, že lidé olej z fritovacích nádob a z pánví lijí do dřezů  nebo záchodů. Město chce proto obyvatelům ukázat, že i oleje lze zlikvidovat  v souladu s přírodou. </w:t>
      </w:r>
    </w:p>
    <w:p>
      <w:pPr/>
      <w:r>
        <w:rPr>
          <w:b w:val="1"/>
          <w:bCs w:val="1"/>
        </w:rPr>
        <w:t xml:space="preserve">Leonard Varga, náměstek primátora Frýdku-Místku/Piráti/:</w:t>
      </w:r>
      <w:r>
        <w:rPr/>
        <w:t xml:space="preserve"> "Občané města po možnosti třídit jedlé oleje dlouhodobě  volali a pro nás ten benefit hlavně je, že se nám nezanáší kanalizace,  nezacpává a oleje jsou v kanalizaci také živnou půdou pro potkany a  podobné živočichy."</w:t>
      </w:r>
    </w:p>
    <w:p>
      <w:pPr/>
      <w:r>
        <w:rPr/>
        <w:t xml:space="preserve">Roční výnosy z původních deseti nádob rozmístěných  převážně na sídlištích ukazují, že množství vytříděného oleje se rok od roku  zvyšuje. Zatímco v roce 2019 obyvatelé nanosili celkem 1407 kg tuků,  v roce 2020 se množství zvýšilo na 2032 kg. V letošním roce lidé  odevzdali už 2131 kg tuků. </w:t>
      </w:r>
    </w:p>
    <w:p>
      <w:pPr/>
      <w:r>
        <w:rPr>
          <w:b w:val="1"/>
          <w:bCs w:val="1"/>
        </w:rPr>
        <w:t xml:space="preserve">Leonard Varga, náměstek primátora Frýdku-Místku/Piráti/:</w:t>
      </w:r>
      <w:r>
        <w:rPr/>
        <w:t xml:space="preserve"> "Je třeba zdůraznit, že sbíráme pouze jedlé oleje. Do nádob  tedy v žádném případně nepatří oleje z aut nebo něco podobného. A  ještě bych rád zdůraznil, že by oleje měly být v PET lahvích. Neměly by se  dávat do skleněných nádob nebo kovových nebo do něčeho podobného."</w:t>
      </w:r>
    </w:p>
    <w:p>
      <w:pPr/>
      <w:r>
        <w:rPr/>
        <w:t xml:space="preserve">Veškerý servis zajišťuje soukromá firma, město za tuto  službu platí zhruba 57 tisíc korun ročně. </w:t>
      </w: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Leonard Varga, náměstek primátora Frýdku-Místku/Piráti/:</w:t>
      </w:r>
      <w:r>
        <w:rPr/>
        <w:t xml:space="preserve"> "Mapu umístění těchto kontejnerů najdeme na webových stránkách  tridimolej.cz. Zatím jsme domluvení, že se budou popelnice svážet jednou měsíčně  s tím, že po novém roce situaci vyhodnotíme a uvidíme."</w:t>
      </w:r>
    </w:p>
    <w:p>
      <w:pPr/>
      <w:r>
        <w:rPr>
          <w:b w:val="1"/>
          <w:bCs w:val="1"/>
        </w:rPr>
        <w:t xml:space="preserve">Marcela Skokanová, marketing a komunikace, Trafin Oil:</w:t>
      </w:r>
      <w:r>
        <w:rPr>
          <w:b w:val="1"/>
          <w:bCs w:val="1"/>
        </w:rPr>
        <w:t xml:space="preserve">  </w:t>
      </w:r>
      <w:r>
        <w:rPr/>
        <w:t xml:space="preserve">"“Stejně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Pokud se podaří ve Frýdku-Místku nasbírat měsíčně zhruba 2  tuny olejů, bude služba zdarma. </w:t>
      </w:r>
    </w:p>
    <w:p>
      <w:pPr/>
      <w:r>
        <w:rPr/>
        <w:t xml:space="preserve">---</w:t>
      </w:r>
    </w:p>
    <w:p>
      <w:pPr>
        <w:pStyle w:val="Heading1"/>
      </w:pPr>
      <w:r>
        <w:rPr>
          <w:sz w:val="36"/>
          <w:szCs w:val="36"/>
        </w:rPr>
        <w:t xml:space="preserve">Nemocnice získala akreditaci na léčbu endometriózy</w:t>
      </w:r>
    </w:p>
    <w:p>
      <w:pPr/>
      <w:r>
        <w:rPr>
          <w:b w:val="1"/>
          <w:bCs w:val="1"/>
        </w:rPr>
        <w:t xml:space="preserve">Nemocnice ve Frýdku-Místku má první Centrum porodní asistence. To zajistí opět kvalitnější péči a přístup k rodičkám. Gynekologicko-porodní oddělení se navíc může pochlubit ještě další novinkou. Jako první v Moravskoslezském kraji získalo evropskou akreditaci pro léčbu endometriózy.</w:t>
      </w:r>
    </w:p>
    <w:p>
      <w:pPr/>
      <w:r>
        <w:rPr/>
        <w:t xml:space="preserve">Gynekologicko-porodní oddělení Nemocnice ve Frýdku-Místku se  v poslední době snaží držet krok s moderními trendy. Aktuálně se jim  po dlouhé době podařilo získat evropskou akreditaci společnosti EuroEndoCer pro  léčbu endometriózy.</w:t>
      </w:r>
    </w:p>
    <w:p>
      <w:pPr/>
      <w:r>
        <w:rPr>
          <w:b w:val="1"/>
          <w:bCs w:val="1"/>
        </w:rPr>
        <w:t xml:space="preserve">Martin Němec, primář gynekologicko-porodnického  oddělení NemFM: </w:t>
      </w:r>
      <w:r>
        <w:rPr/>
        <w:t xml:space="preserve">"S hrdostí můžeme říct, že jsme třetí centrum v republice,  které tuto akreditaci obdrželo. A zároveň jsme první centrum v Moravskoslezském kraji,  které tuto akreditaci dostalo. Je to obrovský benefit pro pacienty, protože  pacientky mají garantován vysoký standard péče, protože součástí té akreditace  je určitá spolupráce s ostatními kolegy. Jednak klasickými lékaři, jednak  s kolegy, kteří se zabývají trošku alternativnější medicínou. I spolupráce  s psychology a psychiatry, takže dalo by se říct, že pacienty u nás mají zajištěnou  komplexní léčbu endometriózy, ať operačně nebo neoperačně."</w:t>
      </w:r>
    </w:p>
    <w:p>
      <w:pPr/>
      <w:r>
        <w:rPr/>
        <w:t xml:space="preserve">Endometrióza je v populaci velice časté onemocnění.  Trpí jím zhruba 10 procent žen ve fertilním věku. </w:t>
      </w:r>
    </w:p>
    <w:p>
      <w:pPr/>
      <w:r>
        <w:rPr>
          <w:b w:val="1"/>
          <w:bCs w:val="1"/>
        </w:rPr>
        <w:t xml:space="preserve">Martin Němec, primář gynekologicko-porodnického oddělení NemFM: </w:t>
      </w:r>
      <w:r>
        <w:rPr>
          <w:i w:val="1"/>
          <w:iCs w:val="1"/>
        </w:rPr>
        <w:t xml:space="preserve">"</w:t>
      </w:r>
      <w:r>
        <w:rPr/>
        <w:t xml:space="preserve">Je to onemocnění, které  omezuje ženu svými bolestmi, jednak v pracovním, osobním i partnerském  životě. Spousta žen s endometriózou má problém s otěhotněním. Takže o  tuto akreditaci jsme zažádali s cílem, abychom těmto ženám pomohli. Abychom  jim zabezpečili rychlejší přístup k léčbě a lepší léčebné výsledky. Jednak  ulevit od bolesti a jednak s otěhotněním."</w:t>
      </w:r>
    </w:p>
    <w:p>
      <w:pPr/>
      <w:r>
        <w:rPr/>
        <w:t xml:space="preserve">Gynekologicko-porodnické oddělení navíc tento rok zavedlo řadu novinek. Spustilo například  první Centrum porodní asistence.</w:t>
      </w:r>
    </w:p>
    <w:p>
      <w:pPr/>
      <w:r>
        <w:rPr>
          <w:b w:val="1"/>
          <w:bCs w:val="1"/>
        </w:rPr>
        <w:t xml:space="preserve">Lucie Černá, porodní asistentka:</w:t>
      </w:r>
      <w:r>
        <w:rPr/>
        <w:t xml:space="preserve"> "Cílem Centra porodní asistence je zkvalitnit přístup k rodičkám,  protože my už delší dobu se snažíme respektovat jejich přání. Díky tomu jsme  zjistili, že ty naše klienty touží po tom prožít porod v co nejmenším  počtu lidí. A touží porod prožít jenom s tou porodní asistentkou. Takže cílem je zajistit té ženě a umožnit prožít  fyziologický porod, ale zároveň i v bezpečí té naší porodnice."</w:t>
      </w:r>
    </w:p>
    <w:p>
      <w:pPr/>
      <w:r>
        <w:rPr>
          <w:b w:val="1"/>
          <w:bCs w:val="1"/>
        </w:rPr>
        <w:t xml:space="preserve">Martin Němec, primář gynekologicko-porodnického  oddělení NemFM:</w:t>
      </w:r>
      <w:r>
        <w:rPr/>
        <w:t xml:space="preserve"> "Jednak jsme zahájili zevní obraty konců  pánevních. Takže klientky, které jsou těhotné a čekají miminko, které naléhá  zadečkem, u nás mohou absolvovat zevní obrat. Tím pádem je tam větší  pravděpodobnost, že se nám podaří miminko dostat na polohu hlavičkou a může  rodit bezpečně i spontánně."</w:t>
      </w:r>
    </w:p>
    <w:p>
      <w:pPr/>
      <w:r>
        <w:rPr>
          <w:b w:val="1"/>
          <w:bCs w:val="1"/>
        </w:rPr>
        <w:t xml:space="preserve">Lucie Černá, porodní asistentka:</w:t>
      </w:r>
      <w:r>
        <w:rPr/>
        <w:t xml:space="preserve"> "Částečně se nám zvýšila kompetence, protože už v době studia  jsme získaly kompetence, které jsme v praxi zatím nemohly rozvíjet. Ale  díky Centru porodní asistence můžeme navíc například hodnotit kardiotokograf  nebo případně ošetřovat porodní poranění."</w:t>
      </w:r>
    </w:p>
    <w:p>
      <w:pPr/>
      <w:r>
        <w:rPr>
          <w:b w:val="1"/>
          <w:bCs w:val="1"/>
        </w:rPr>
        <w:t xml:space="preserve">Martin Němec, primář gynekologicko-porodnického  oddělení NemFM:</w:t>
      </w:r>
      <w:r>
        <w:rPr/>
        <w:t xml:space="preserve"> "A současně jsme velice výrazně zkvalitnili stravu na  oddělení, takže maminky po porodech mají více bílkovin, aby mohly mít lepší  zahájení kojení a tím pádem, aby ta laktace probíhala tak, jak má."</w:t>
      </w:r>
    </w:p>
    <w:p>
      <w:pPr/>
      <w:r>
        <w:rPr/>
        <w:t xml:space="preserve">Veškeré novinky najdete také na facebookovém a instragramovém  profilu Porodnice Frýdek-Místek. </w:t>
      </w:r>
    </w:p>
    <w:p>
      <w:pPr/>
      <w:r>
        <w:rPr>
          <w:b w:val="1"/>
          <w:bCs w:val="1"/>
        </w:rPr>
        <w:t xml:space="preserve">Lucie Černá, porodní asistentka: </w:t>
      </w:r>
      <w:r>
        <w:rPr/>
        <w:t xml:space="preserve">"A co se týče další péče, tak od letošního roku, od prázdnin,  máme porodnickou vanu, do které můžeme odvádět porody. Vana je komfortní i v tom,  že má světelné osvětlení, udržuje stálou teplotu vody a taky máme i soukromou  porodní asistentku, která pracuje v naší porodnici a díky tomu ji ženy  mohou oslovit už v době těhotenství a ona je provází i v době porodu.  Případně, pokud mají zájem, i v období šestinedělí s ní mohou být  ještě v kontaktu a konzultovat případně nějaké nejasnosti kolem ošetřování  novorozence a dále. Pořádáme předporodní kurzy, které jsme ani nepřerušili v době  lockdownu. Prováděli jsme je v online verzi a nadále v tom pokračujeme.  Máme i interaktivní prohlídku na našich stránkách. Ženy, které se nechtějí zúčastnit kurzů, tak mohou navštívit naše  stránky nemocnice, kde si to pustí v online verzi. Naše porodnice provádí ještě individuální konzultace. Žena se  objedná, může s partnerem přijít, soukromá hodina s porodní asistentkou  je o tom, že probírají porodní plán a průběh porodu, jaký si přejí zažít, prožít."</w:t>
      </w:r>
    </w:p>
    <w:p>
      <w:pPr/>
      <w:r>
        <w:rPr/>
        <w:t xml:space="preserve">Porodnice také nabízí individuální konzultace, kdy porodní  asistentka probere s rodičkou a jejím partnerem porodní plán, průběh  porodu a další záležitosti.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11-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2026-05-04T23:48:16+02:00</dcterms:created>
  <dcterms:modified xsi:type="dcterms:W3CDTF">2026-05-04T23:48:16+02:00</dcterms:modified>
</cp:coreProperties>
</file>

<file path=docProps/custom.xml><?xml version="1.0" encoding="utf-8"?>
<Properties xmlns="http://schemas.openxmlformats.org/officeDocument/2006/custom-properties" xmlns:vt="http://schemas.openxmlformats.org/officeDocument/2006/docPropsVTypes"/>
</file>