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Důvěřivá žena z Karvinska přišla o 100 tisíc korun</w:t>
      </w:r>
    </w:p>
    <w:p>
      <w:pPr/>
      <w:r>
        <w:rPr>
          <w:b w:val="1"/>
          <w:bCs w:val="1"/>
        </w:rPr>
        <w:t xml:space="preserve">Další případ podvodu v internetovém bankovnictví řeší karvinští kriminalisté. Důvěřivá žena poslala neznámému muži své osobní údaje a ten jí pak vybral z účtu přes 100 tisíc korun. Podobných případů stále přibývá a nepomáhají ani varování.</w:t>
      </w:r>
    </w:p>
    <w:p>
      <w:pPr/>
      <w:r>
        <w:rPr/>
        <w:t xml:space="preserve">V minulých dnech přišla na obvodní oddělení policie v Dětmarovicích vyděšená žena, že ji z bankovního účtu zmizelo přes 100 tisíc korun. Jenže bohužel sama dobrovolně poslala své osobní údaje neznámému muži, který reagoval na její inzerát na prodej knihy za 90 korun. </w:t>
      </w:r>
    </w:p>
    <w:p>
      <w:pPr/>
      <w:r>
        <w:rPr>
          <w:b w:val="1"/>
          <w:bCs w:val="1"/>
        </w:rPr>
        <w:t xml:space="preserve">Daniela Vlčková, mluvčí PČR Karviná:</w:t>
      </w:r>
      <w:r>
        <w:rPr/>
        <w:t xml:space="preserve"> "Zájemci, který ji kontaktoval, na jeho požadavek  následně sdělila své osobní údaje a e-mailovou adresu. Na ni pak obdržela internetový odkaz.  Netušila, že je podvodný a otevřela ho. V domnění, že se nachází na oficiálních stránkách banky,  kde má vedený účet, vyplnila potřebné bankovní údaje včetně přístupového heslo."</w:t>
      </w:r>
    </w:p>
    <w:p>
      <w:pPr/>
      <w:r>
        <w:rPr/>
        <w:t xml:space="preserve">Žena pak ještě transakci potvrdila PIN kódem a podvodník měl vše, co potřeboval. Během chvíle pak z účtu převedl přes 100 tisíc korun. Zajímavé je, že i účet, na který peníze převedl, byl od jiného podvedeného člověka. Převody mezi účty chtěl asi zamaskovat stopy. Pro platby na internetu dodržujte základní pravidla bezpečnosti.</w:t>
      </w:r>
    </w:p>
    <w:p>
      <w:pPr/>
      <w:r>
        <w:rPr>
          <w:b w:val="1"/>
          <w:bCs w:val="1"/>
        </w:rPr>
        <w:t xml:space="preserve">Pavel Vítek, vedoucí oddělění kyberkriminality PČR Ostrava: </w:t>
      </w:r>
      <w:r>
        <w:rPr>
          <w:i w:val="1"/>
          <w:iCs w:val="1"/>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Podobných případů je v posledních týdnech stále více a tak policisté znovu nabádají všechny občany, kteří využívají internetové bankovnictví, aby byli velmi opatrní  a své osobní údaje pečlivě střežili. </w:t>
      </w:r>
    </w:p>
    <w:p>
      <w:pPr/>
      <w:r>
        <w:rPr/>
        <w:t xml:space="preserve">---</w:t>
      </w:r>
    </w:p>
    <w:p>
      <w:pPr>
        <w:pStyle w:val="Heading1"/>
      </w:pPr>
      <w:r>
        <w:rPr>
          <w:sz w:val="36"/>
          <w:szCs w:val="36"/>
        </w:rPr>
        <w:t xml:space="preserve">Nový Jičín beze změny, starostou je Stanislav Kopecký</w:t>
      </w:r>
    </w:p>
    <w:p>
      <w:pPr/>
      <w:r>
        <w:rPr>
          <w:b w:val="1"/>
          <w:bCs w:val="1"/>
        </w:rPr>
        <w:t xml:space="preserve">V Novém Jičíně  proběhlo ustavující zastupitelstvo. Hlasováním potvrdilo podepsanou koaliční smlouvu - starostou zde na následující čtyři roky zůstává Stanislav Kopecký.</w:t>
      </w:r>
    </w:p>
    <w:p>
      <w:pPr/>
      <w:r>
        <w:rPr/>
        <w:t xml:space="preserve">Další čtyři roky bude Nový Jičín řídit vítěz voleb, hnutí ANO, které dle hlasování ustavujícího zastupitelstva obsadilo křeslo starosty. Tři posty místostarostů získali zástupci koaličních partnerů - Strana zelených, která šla do voleb s Piráty, TOP 09 a STAN, a dále ODS a KDU-ČSL.</w:t>
      </w:r>
    </w:p>
    <w:p>
      <w:pPr/>
      <w:r>
        <w:rPr>
          <w:b w:val="1"/>
          <w:bCs w:val="1"/>
        </w:rPr>
        <w:t xml:space="preserve">Stanislav Kopecký (ANO), starosta Nového Jičína: </w:t>
      </w:r>
      <w:r>
        <w:rPr/>
        <w:t xml:space="preserve">“Chtěl bych především poděkovat zastupitelům, i z opozičních stran, kteří pro mě hlasovali. Post starosty města přijímám s úctou a pokorou. Co se týče vizí, tak ty jsou zakomponovány v koaliční smlouvě.” </w:t>
      </w:r>
    </w:p>
    <w:p>
      <w:pPr/>
      <w:r>
        <w:rPr>
          <w:b w:val="1"/>
          <w:bCs w:val="1"/>
        </w:rPr>
        <w:t xml:space="preserve">Ondřej Syrovátka (SZ), 1. místostarosta Nového Jičína: </w:t>
      </w:r>
      <w:r>
        <w:rPr/>
        <w:t xml:space="preserve">“Budeme samozřejmě s veškerou energií pracovat pro město Nový Jičín. Co se týče hlavních priorit, tak je to dostavba kulturního sálu, budeme pokračovat v opravě </w:t>
      </w:r>
      <w:r>
        <w:rPr>
          <w:i w:val="1"/>
          <w:iCs w:val="1"/>
        </w:rPr>
        <w:t xml:space="preserve">Hückelových </w:t>
      </w:r>
      <w:r>
        <w:rPr/>
        <w:t xml:space="preserve">vil.”   </w:t>
      </w:r>
    </w:p>
    <w:p>
      <w:pPr/>
      <w:r>
        <w:rPr>
          <w:b w:val="1"/>
          <w:bCs w:val="1"/>
        </w:rPr>
        <w:t xml:space="preserve">Václav Dobrozemský (ODS), 2. místostarosta Nového Jičína: </w:t>
      </w:r>
      <w:r>
        <w:rPr/>
        <w:t xml:space="preserve">“Pokud bych měl zmínit priority, tak je to oblast parkování, další modernizace bytového fondu a bude nás čekat obrovská investiční akce rekonstrukce venkovního bazénu.”  </w:t>
      </w:r>
    </w:p>
    <w:p>
      <w:pPr/>
      <w:r>
        <w:rPr/>
        <w:t xml:space="preserve">Třetím neuvolněným místostarostou je za stranu lidovou Jaroslav Perútka. Devítičlennou radu města doplnili Dalibor Janošek, Martin Šturala a Hana El-Shikha za ANO, a dále Martin Gazda z TOP 09 a Andrej Droščín za Piráty. </w:t>
      </w:r>
    </w:p>
    <w:p>
      <w:pPr/>
      <w:r>
        <w:rPr>
          <w:b w:val="1"/>
          <w:bCs w:val="1"/>
        </w:rPr>
        <w:t xml:space="preserve">Jiří Klein (ČSSD), zastupitel Nového Jičína: </w:t>
      </w:r>
      <w:r>
        <w:rPr/>
        <w:t xml:space="preserve">“Tak jako v minulém období zase chceme být konstruktivní opozicí, nechceme v žádném případě nic bořit, dobré myšlenky určitě budeme podporovat. Určitě bychom  přivítali velkou aktivitu města směrem k získávání zubařů.” </w:t>
      </w:r>
    </w:p>
    <w:p>
      <w:pPr/>
      <w:r>
        <w:rPr/>
        <w:t xml:space="preserve">Znovu se zastupitelé sejdou 19. prosince, kdy budou schvalovat rozpočet na rok 2023.</w:t>
      </w:r>
    </w:p>
    <w:p>
      <w:pPr/>
      <w:r>
        <w:rPr/>
        <w:t xml:space="preserve">---</w:t>
      </w:r>
    </w:p>
    <w:p>
      <w:pPr>
        <w:pStyle w:val="Heading1"/>
      </w:pPr>
      <w:r>
        <w:rPr>
          <w:sz w:val="36"/>
          <w:szCs w:val="36"/>
        </w:rPr>
        <w:t xml:space="preserve">Další modernizace v karvinském kině Centrum je dokončena</w:t>
      </w:r>
    </w:p>
    <w:p>
      <w:pPr/>
      <w:r>
        <w:rPr>
          <w:b w:val="1"/>
          <w:bCs w:val="1"/>
        </w:rPr>
        <w:t xml:space="preserve">Návštěva kina Centrum v Karviné bude pro milovníky filmů ještě větším zážitkem než doposud. Právě tady bylo dokončeno další vylepšení, které má mít vliv na akustiku v sále.</w:t>
      </w:r>
    </w:p>
    <w:p>
      <w:pPr/>
      <w:r>
        <w:rPr/>
        <w:t xml:space="preserve">Ještě nedávno vypadal sál v kině Centrum takto a tohle už je jeho nová modernější podoba, která má výrazně lepší vliv na akustiku. Vychutnali si ji první návštěvníci hned po slavnostním znovuotevření. Rekonstrukce probíhala od léta. </w:t>
      </w:r>
    </w:p>
    <w:p>
      <w:pPr/>
      <w:r>
        <w:rPr>
          <w:b w:val="1"/>
          <w:bCs w:val="1"/>
        </w:rPr>
        <w:t xml:space="preserve">anketa: návštěvníci kina Centrum: "</w:t>
      </w:r>
      <w:r>
        <w:rPr/>
        <w:t xml:space="preserve">Těšíme se hrozně na novou akustiku." "Je to nádherné, je to pěkné." "Je to nádherné, jsem zvědavá na ten zvuk a těšíme se na film."</w:t>
      </w:r>
    </w:p>
    <w:p>
      <w:pPr/>
      <w:r>
        <w:rPr>
          <w:b w:val="1"/>
          <w:bCs w:val="1"/>
        </w:rPr>
        <w:t xml:space="preserve">Jan Wolf, primátor Karviné:</w:t>
      </w:r>
      <w:r>
        <w:rPr/>
        <w:t xml:space="preserve"> “12 Já věřím tomu, že to karvinští diváci ocení je to další fáze rekonstrukce kina Centrum, kdy to ozvučení a interiér jsme nebyli schopni v té první fázi udělat. Jsem rád, že se to podařilo.”</w:t>
      </w:r>
    </w:p>
    <w:p>
      <w:pPr/>
      <w:r>
        <w:rPr/>
        <w:t xml:space="preserve">Prostor sálu má svůj specifický výraz  i materiál a je specificky vytvořen právě pro tento konkrétní kinosál.</w:t>
      </w:r>
    </w:p>
    <w:p>
      <w:pPr/>
      <w:r>
        <w:rPr>
          <w:b w:val="1"/>
          <w:bCs w:val="1"/>
        </w:rPr>
        <w:t xml:space="preserve">Vít Domkář, architekt: "</w:t>
      </w:r>
      <w:r>
        <w:rPr/>
        <w:t xml:space="preserve">My jsme pracovali s primární funkčností, abychom dokázali nastavit správné akustické prostředí, z toho vychází i designování interiéru. Naše práce se  odehrávala spíše na stěnách a portále a snažili jsme se barevně i materiálově dostat kinosál do jiného levelu."</w:t>
      </w:r>
    </w:p>
    <w:p>
      <w:pPr/>
      <w:r>
        <w:rPr/>
        <w:t xml:space="preserve">Samotná zvuková technika zůstala stejná, tu nebylo nutné měnit.</w:t>
      </w:r>
    </w:p>
    <w:p>
      <w:pPr/>
      <w:r>
        <w:rPr>
          <w:b w:val="1"/>
          <w:bCs w:val="1"/>
        </w:rPr>
        <w:t xml:space="preserve">Jakub Gajdica, vedoucí karvinských kin</w:t>
      </w:r>
      <w:r>
        <w:rPr/>
        <w:t xml:space="preserve">: “Zvuková technika tady byla na špičkové úrovni, tu jsme měnit nemuseli, ale co nedosahovalo parametrů, to bylo obložení ze začátku 80. let, kdy bylo kino otevřeno a takové systémy multikanálové vůbec neexistovaly.”</w:t>
      </w:r>
    </w:p>
    <w:p>
      <w:pPr/>
      <w:r>
        <w:rPr/>
        <w:t xml:space="preserve">Kino Centrum procházelo modernizací postupně od roku 2012.</w:t>
      </w:r>
    </w:p>
    <w:p>
      <w:pPr/>
      <w:r>
        <w:rPr>
          <w:b w:val="1"/>
          <w:bCs w:val="1"/>
        </w:rPr>
        <w:t xml:space="preserve">Olga Hrubec, ředitelka MěDK:</w:t>
      </w:r>
      <w:r>
        <w:rPr/>
        <w:t xml:space="preserve"> “Ono se zdigitalizovalo, vyměnily se sedačky a čekalo se, co bude dál. Potom fanoušci kino podpořili, nechali ho na holičkách, přestože to okolí kina vypadalo tak, že každý návštěvník by měl dostat odměnu, že měl odvahu tady přijít. V roce 2016, protože návštěvnost kina stoupala dostal zelenou i projekt modernizace kina a okolí. Chtěla bych poděkovat divákům, že kinu zachovali přízeň a jsem ráda za podporu města a všech, kteří se na tom projektu podíleli.”</w:t>
      </w:r>
    </w:p>
    <w:p>
      <w:pPr/>
      <w:r>
        <w:rPr/>
        <w:t xml:space="preserve">---</w:t>
      </w:r>
    </w:p>
    <w:p>
      <w:pPr>
        <w:pStyle w:val="Heading1"/>
      </w:pPr>
      <w:r>
        <w:rPr>
          <w:sz w:val="36"/>
          <w:szCs w:val="36"/>
        </w:rPr>
        <w:t xml:space="preserve">Otevření zámku v Linhartovech</w:t>
      </w:r>
    </w:p>
    <w:p>
      <w:pPr/>
      <w:r>
        <w:rPr>
          <w:b w:val="1"/>
          <w:bCs w:val="1"/>
        </w:rPr>
        <w:t xml:space="preserve">Po celkové rekonstrukci byl slavnostně otevřen veřejnosti zámek v Linhartovech na Krnovsku. Otevření doprovodila celá série výstav a bohatý kulturní program. Zámek je oblíbeným cílem návštěvníků ze širokého okolí i z blízkého Polska.</w:t>
      </w:r>
    </w:p>
    <w:p>
      <w:pPr/>
      <w:r>
        <w:rPr/>
        <w:t xml:space="preserve"> V zámku byly restaurovány chodby, schodiště i místnosti. Práce byla náročná. Zadavatel musel v jejím průběhu měnit i stavební firmu.</w:t>
      </w:r>
    </w:p>
    <w:p>
      <w:pPr/>
      <w:r>
        <w:rPr>
          <w:b w:val="1"/>
          <w:bCs w:val="1"/>
        </w:rPr>
        <w:t xml:space="preserve">Jaroslav Hrubý, kastelán zámku:</w:t>
      </w:r>
      <w:r>
        <w:rPr/>
        <w:t xml:space="preserve"> „Ta firma to udělala úplně úžasně. Já jsem tak spokojený člověk.“  </w:t>
      </w:r>
    </w:p>
    <w:p>
      <w:pPr/>
      <w:r>
        <w:rPr>
          <w:b w:val="1"/>
          <w:bCs w:val="1"/>
        </w:rPr>
        <w:t xml:space="preserve">Jan Krkoška (ANO), náměstek hejtmana MS kraje: </w:t>
      </w:r>
      <w:r>
        <w:rPr/>
        <w:t xml:space="preserve">„Tento zámek, který se nachází na cyklostezce mezi Krnovem, Opavou, Polskem, je jednou z důležitých zastávek.“</w:t>
      </w:r>
    </w:p>
    <w:p>
      <w:pPr/>
      <w:r>
        <w:rPr/>
        <w:t xml:space="preserve"> Otevření zámku provázela série výstav malířů, fotografů i keramiků</w:t>
      </w:r>
    </w:p>
    <w:p>
      <w:pPr/>
      <w:r>
        <w:rPr>
          <w:b w:val="1"/>
          <w:bCs w:val="1"/>
        </w:rPr>
        <w:t xml:space="preserve">Zdeněk Kurečka, malíř:</w:t>
      </w:r>
      <w:r>
        <w:rPr/>
        <w:t xml:space="preserve"> „Na této výstavě při otevření linhartovského zámku můžete shlédnout vlastně dvě zvláštní techniky. Jedna je ta klasická olejová a v té druhé části jsou tady potom malby abstraktní.“</w:t>
      </w:r>
    </w:p>
    <w:p>
      <w:pPr/>
      <w:r>
        <w:rPr>
          <w:b w:val="1"/>
          <w:bCs w:val="1"/>
        </w:rPr>
        <w:t xml:space="preserve">Josef Danyi, fotograf a malíř: </w:t>
      </w:r>
      <w:r>
        <w:rPr/>
        <w:t xml:space="preserve">„Jsou tady vlastně obrazy, které jsem začal před 15 lety, fotografie kreativní.“</w:t>
      </w:r>
    </w:p>
    <w:p>
      <w:pPr/>
      <w:r>
        <w:rPr/>
        <w:t xml:space="preserve"> V kulturním programu vystoupili žáci Základní umělecké školy. Na řadu přišly také zajímavé přednášky fotografa divoké přírody Štěpána Mikulky a badateky Zdeňky Jordanové mapující historii loveckých chat v Jeseníkách.</w:t>
      </w:r>
    </w:p>
    <w:p>
      <w:pPr/>
      <w:r>
        <w:rPr>
          <w:b w:val="1"/>
          <w:bCs w:val="1"/>
        </w:rPr>
        <w:t xml:space="preserve">Štěpán Mikulka, fotograf:</w:t>
      </w:r>
      <w:r>
        <w:rPr/>
        <w:t xml:space="preserve"> „Návštěvníci mají možnost shlédnout fotografie, které vznikaly řadu let. Proto je to také celoživotní projekt a je to zhruba z 20 zemí světa, takové, by se dalo říct, hledání té divočiny.“</w:t>
      </w:r>
    </w:p>
    <w:p>
      <w:pPr/>
      <w:r>
        <w:rPr>
          <w:b w:val="1"/>
          <w:bCs w:val="1"/>
        </w:rPr>
        <w:t xml:space="preserve">Zdeňka Jordanová, badatelka: </w:t>
      </w:r>
      <w:r>
        <w:rPr/>
        <w:t xml:space="preserve">„Ta výstava je hodnotná především v tom, že je dvojjazyčná.“</w:t>
      </w:r>
    </w:p>
    <w:p>
      <w:pPr/>
      <w:r>
        <w:rPr/>
        <w:t xml:space="preserve"> Velké plány má kastelán Jaroslav Hrubý také pro příští sezónu.</w:t>
      </w:r>
    </w:p>
    <w:p>
      <w:pPr/>
      <w:r>
        <w:rPr>
          <w:b w:val="1"/>
          <w:bCs w:val="1"/>
        </w:rPr>
        <w:t xml:space="preserve">Jaroslav Hrubý, kastelán zámku:</w:t>
      </w:r>
      <w:r>
        <w:rPr/>
        <w:t xml:space="preserve"> „Budu tady mít Renďu Janoštíka, což je bývalý žák Neprakty se Švandrlíkem a ten mi k tomu bude dělat karikatury, malovat obrazy, budu tady mít pana Borna, budu tady mít pana Kulhánka.“</w:t>
      </w:r>
    </w:p>
    <w:p>
      <w:pPr/>
      <w:r>
        <w:rPr/>
        <w:t xml:space="preserve"> Zámek bude otevřen od 25. října denně, o víkendu ho čeká zámecký jarmark, po kterém bude letošní návštěvní sezóna ukončena.</w:t>
      </w:r>
    </w:p>
    <w:p>
      <w:pPr/>
      <w:r>
        <w:rPr/>
        <w:t xml:space="preserve">---</w:t>
      </w:r>
    </w:p>
    <w:p>
      <w:pPr>
        <w:pStyle w:val="Heading1"/>
      </w:pPr>
      <w:r>
        <w:rPr>
          <w:sz w:val="36"/>
          <w:szCs w:val="36"/>
        </w:rPr>
        <w:t xml:space="preserve">Mezinárodní varhanní soutěž Petra Ebena</w:t>
      </w:r>
    </w:p>
    <w:p>
      <w:pPr/>
      <w:r>
        <w:rPr>
          <w:b w:val="1"/>
          <w:bCs w:val="1"/>
        </w:rPr>
        <w:t xml:space="preserve">Opava hostí tento týden mladé varhaníky. Bienále Mezinárodní varhanní soutěže Petra Ebena se do slezské metropole vrátilo po koronavirové pauze. Ale s nižší účastí, než bývá zvykem. Podle pořadatelů nepřijela téměř polovina přihlášených účastníků.</w:t>
      </w:r>
    </w:p>
    <w:p>
      <w:pPr/>
      <w:r>
        <w:rPr/>
        <w:t xml:space="preserve">Mezinárodní  varhanní soutěž Petra Ebena se v Opavě uskutečnila po 21. Tento  podnik dává prostor mladým varhaníkům, kteří studují na  uměleckých školách po celém světě. Pokaždé  se zde scházejí interpreti různých národností, kteří mohou  poměřit své schopnosti ve hře na tento královský nástroj.</w:t>
      </w:r>
    </w:p>
    <w:p>
      <w:pPr/>
      <w:r>
        <w:rPr/>
        <w:t xml:space="preserve">Za  varhany jich mělo usednout 28. Ovšem první kolo soutěže ale  nakonec odehrálo jen 16 interpretů.</w:t>
      </w:r>
    </w:p>
    <w:p>
      <w:pPr/>
      <w:r>
        <w:rPr>
          <w:b w:val="1"/>
          <w:bCs w:val="1"/>
        </w:rPr>
        <w:t xml:space="preserve">Lukáš  Kubenka, organizátor soutěže, Církevní konzervatoř Německého  řádu, Opava: </w:t>
      </w:r>
      <w:r>
        <w:rPr/>
        <w:t xml:space="preserve">„Počet  je menší, protože se projevil jak covid, tak i ekonomická krize.  Takže se nám hodně účastníků odhlásilo. Což  se  ještě  nikdy nestalo.“   </w:t>
      </w:r>
    </w:p>
    <w:p>
      <w:pPr/>
      <w:r>
        <w:rPr/>
        <w:t xml:space="preserve">Do  soutěže se zapojili varhaníci z České republiky, Slovenska,  Polska, Německa, Slovinska, Ruska nebo Korejské republiky. V  prvním kole měli předepsanou skladbu Joanna Sebastiana Bacha a pak  dílo moderních skladatelů Ebena, Kabeláče nebo Slavického.</w:t>
      </w:r>
    </w:p>
    <w:p>
      <w:pPr/>
      <w:r>
        <w:rPr>
          <w:b w:val="1"/>
          <w:bCs w:val="1"/>
        </w:rPr>
        <w:t xml:space="preserve">Zala  Ažbe, účastnice soutěže, Slovinsko: </w:t>
      </w:r>
      <w:r>
        <w:rPr/>
        <w:t xml:space="preserve">„Těší  mně, že jsem tady. Zdejší varhany znějí velmi dobře.“</w:t>
      </w:r>
    </w:p>
    <w:p>
      <w:pPr/>
      <w:r>
        <w:rPr/>
        <w:t xml:space="preserve">  Ty  nejlepší pak sedmičlenná porota pošle do II. kola. A čtyři z  nich se pak potkají ve finále. V každém  kole se budou muset soutěžící popasovat s jiným typem nástroje.    </w:t>
      </w:r>
    </w:p>
    <w:p>
      <w:pPr/>
      <w:r>
        <w:rPr>
          <w:b w:val="1"/>
          <w:bCs w:val="1"/>
        </w:rPr>
        <w:t xml:space="preserve">Petr  Rotrekl, organizátor spoutěže, Magistrát města Opavy: </w:t>
      </w:r>
      <w:r>
        <w:rPr/>
        <w:t xml:space="preserve">„V  oboru interpretace se mohou varhaníci, ti nejlepší, setkat se  třemi různými nástroji. S jedním v Knihovně P. Bezruče, s  druhým v Hlučíně, v kostele Jana Křtitele. A daší je v  opavském kostele sv. Vojtěcha.“</w:t>
      </w:r>
    </w:p>
    <w:p>
      <w:pPr/>
      <w:r>
        <w:rPr/>
        <w:t xml:space="preserve">  Přestože  jde o soutěžní bienále, tentokrát byla pauza mezi dvěma  posledními ročníky čtyřletá. Kvůli koronaviru byla totiž  soutěž v roce 2020 zrušená. Proto se letos horní věková  hranice účastníků mimořádně posunula o dva roky. Tedy z 30 na  32 let.</w:t>
      </w:r>
    </w:p>
    <w:p>
      <w:pPr/>
      <w:r>
        <w:rPr>
          <w:b w:val="1"/>
          <w:bCs w:val="1"/>
        </w:rPr>
        <w:t xml:space="preserve">Julian  Gembalski, předseda poroty, Polsko: </w:t>
      </w:r>
      <w:r>
        <w:rPr/>
        <w:t xml:space="preserve">„Je  to dobře, že soutěž dále pokračuje. A že odkaz hudebního  skladatele Petra Ebena žije dál.“</w:t>
      </w:r>
    </w:p>
    <w:p>
      <w:pPr/>
      <w:r>
        <w:rPr/>
        <w:t xml:space="preserve">  Kromě  interpretační části soutěže si mohou varhaníci vyzkoušet také  improvizaci.    </w:t>
      </w:r>
    </w:p>
    <w:p>
      <w:pPr/>
      <w:r>
        <w:rPr/>
        <w:t xml:space="preserve">  Koncert  vítězů letošní Mezinárodní varhanní soutěže Petra Ebena  bude připravený na sobotu 29.10. 2022 v opavském kostele sv. Vojtěcha  od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2026-05-04T23:48:23+02:00</dcterms:created>
  <dcterms:modified xsi:type="dcterms:W3CDTF">2026-05-04T23:48:23+02:00</dcterms:modified>
</cp:coreProperties>
</file>

<file path=docProps/custom.xml><?xml version="1.0" encoding="utf-8"?>
<Properties xmlns="http://schemas.openxmlformats.org/officeDocument/2006/custom-properties" xmlns:vt="http://schemas.openxmlformats.org/officeDocument/2006/docPropsVTypes"/>
</file>