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Prodloužení těžby vyvolalo zájem o nové horníky</w:t>
      </w:r>
    </w:p>
    <w:p>
      <w:pPr/>
      <w:r>
        <w:rPr>
          <w:b w:val="1"/>
          <w:bCs w:val="1"/>
        </w:rPr>
        <w:t xml:space="preserve">Prodloužení těžby černého uhlí v jediném činném dole na Karvinsku znamenalo rozfárání dalších zásob. Společnost OKD proto do Dolu ČSM ve Stonavě přijímá nové zaměstnance, kteří však už mají s hornictvím zkušenosti.</w:t>
      </w:r>
    </w:p>
    <w:p>
      <w:pPr/>
      <w:r>
        <w:rPr/>
        <w:t xml:space="preserve">Těžba uhlí už měla být ukončena a důl se měl připravovat na likvidaci. Energetická krize však jeho činnost prodloužila a horníci těží další tuny kvalitního černého uhlí. Při návštěvě šachty jsme se podívali na pracoviště, kde důlní kombajn při frézování v uhelné sloji o výšce 3 metrů postupuje každý den 4 metry. </w:t>
      </w:r>
    </w:p>
    <w:p>
      <w:pPr/>
      <w:r>
        <w:rPr>
          <w:b w:val="1"/>
          <w:bCs w:val="1"/>
        </w:rPr>
        <w:t xml:space="preserve">Roman Janulek, vedoucí provozu rubání, OKD, Důl ČSM:</w:t>
      </w:r>
      <w:r>
        <w:rPr/>
        <w:t xml:space="preserve"> “Kombajn nám projede porub, vznikne ulička o šířce 80 centimetrů, podle šířky fréz na kombajnu. Za ním se pomocí hydraulických válců v sekcích potlačí dopravník a na něj se pak dotáhnou jednotlivé sekce, kterých tady máme 99. A takto postupujeme pořád dál a dál.” </w:t>
      </w:r>
    </w:p>
    <w:p>
      <w:pPr/>
      <w:r>
        <w:rPr/>
        <w:t xml:space="preserve">Důl ČSM by mohl uhlí produkovat více, potýká se však s nedostatkem horníků. Okamžitě by jich mohlo nastoupit až několik desítek, zájem je však především o ty, kteří už mají s hornictvím zkušenosti. </w:t>
      </w:r>
    </w:p>
    <w:p>
      <w:pPr/>
      <w:r>
        <w:rPr>
          <w:b w:val="1"/>
          <w:bCs w:val="1"/>
        </w:rPr>
        <w:t xml:space="preserve">Roman Čáp, vedoucí úseku příprav č. 3, OKD, Důl ČSM:</w:t>
      </w:r>
      <w:r>
        <w:rPr/>
        <w:t xml:space="preserve"> “Provádíme ukončovací práce a přípravu stěhování kolektivu na nové pracoviště.”</w:t>
      </w:r>
    </w:p>
    <w:p>
      <w:pPr/>
      <w:r>
        <w:rPr>
          <w:b w:val="1"/>
          <w:bCs w:val="1"/>
        </w:rPr>
        <w:t xml:space="preserve">Petr Pavera, směnový technik příprav, OKD, Důl ČSM:</w:t>
      </w:r>
      <w:r>
        <w:rPr/>
        <w:t xml:space="preserve"> “V současné době máme 5 vlastních kolektivů a dalších 5 od dodavatelů. Formuje se ještě jeden dodavatelský kolektiv, takže v září pojedou přípravy na 11 kolektivů.” </w:t>
      </w:r>
    </w:p>
    <w:p>
      <w:pPr/>
      <w:r>
        <w:rPr/>
        <w:t xml:space="preserve">O práci zatím horníci strach mít nemusí. Raziči v podzemí připravují k těžbě další poruby. </w:t>
      </w:r>
    </w:p>
    <w:p>
      <w:pPr/>
      <w:r>
        <w:rPr/>
        <w:t xml:space="preserve">---</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w:t>
      </w:r>
      <w:r>
        <w:rPr/>
        <w:t xml:space="preserve"> „Vidíme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w:t>
      </w:r>
      <w:r>
        <w:rPr/>
        <w:t xml:space="preserve"> „Můžou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w:t>
      </w:r>
      <w:r>
        <w:rPr/>
        <w:t xml:space="preserve"> „Samozřejmě, v rámci možností budeme tady muset asi umístit nějaký monitorovací systém, ať už fotopasti nebo nějakou kamerku.“</w:t>
      </w:r>
    </w:p>
    <w:p>
      <w:pPr/>
      <w:r>
        <w:rPr/>
        <w:t xml:space="preserve">Josef Havlík, předseda Mikroregionu Slezská Harta: „Díky MS kraji jsme si mihli takovouto nelevnou záležitost pořídit a za to děkujeme.“</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zázrakům, ale také obyčejní lidé přispěli Patrikovi částkou 90 tisíc korun.</w:t>
      </w:r>
    </w:p>
    <w:p>
      <w:pPr/>
      <w:r>
        <w:rPr>
          <w:b w:val="1"/>
          <w:bCs w:val="1"/>
        </w:rPr>
        <w:t xml:space="preserve">Norbert Schellong, ředitel Nemocnice Havířov: </w:t>
      </w:r>
      <w:r>
        <w:rPr/>
        <w:t xml:space="preserve">"Je to trochu i takový teambuilding pro ty členy týmu, kteří pracují spolu v nemocnici, je to úplně něco nového, ale držela nás nad vodu ta myšlenka pomoci tomu Páťovi, mamince. Vysbírat jim peníze na rehabilitaci."</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t xml:space="preserve">Patrik potřebuje speciální neurorehabilitace, které ale pojišťovna nehradí.</w:t>
      </w:r>
    </w:p>
    <w:p>
      <w:pPr/>
      <w:r>
        <w:rPr>
          <w:b w:val="1"/>
          <w:bCs w:val="1"/>
        </w:rPr>
        <w:t xml:space="preserve">Michaela Zorychtová, maminka:</w:t>
      </w:r>
      <w:r>
        <w:rPr/>
        <w:t xml:space="preserve"> "Ta péče o tyto děti je náročná a potřebují toho spoustu, hlavně cvičit. Na rok máme vystaráno, nemusíme nikde shánět, prosit. Ta akce byla úplně perfektní, já jsem strašně vděčná, že ten výtěžek potom jde takto potřebným."</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Na bezpečnost dětí u škol dohlídnou strážníci</w:t>
      </w:r>
    </w:p>
    <w:p>
      <w:pPr/>
      <w:r>
        <w:rPr>
          <w:b w:val="1"/>
          <w:bCs w:val="1"/>
        </w:rPr>
        <w:t xml:space="preserve">Prázdniny končí a děti se vracejí do škol. Zvýší se i dopravní ruch a tak je důležité, aby byli motoristé ještě obezřetnější, než obvykle. Na přechodech u škol budou proto v Ostravě posíleny hlídky strážníků. I rodiče by měli s dětmi znovu promluvit o pravidlech.</w:t>
      </w:r>
    </w:p>
    <w:p>
      <w:pPr/>
      <w:r>
        <w:rPr/>
        <w:t xml:space="preserve">Začíná nový školní rok, dětem končí bezstarostné období prázdnin a bude jim chvíli trvat, než si znovu zvyknou na dopravní ruch ve městech. V prvních dnech září proto bude kromě běžných hlídek na přechodech pro chodce hlídková činnost ještě posílena.</w:t>
      </w:r>
    </w:p>
    <w:p>
      <w:pPr/>
      <w:r>
        <w:rPr>
          <w:b w:val="1"/>
          <w:bCs w:val="1"/>
        </w:rPr>
        <w:t xml:space="preserve">Jan Dohnal, primátor Ostravy:</w:t>
      </w:r>
      <w:r>
        <w:rPr/>
        <w:t xml:space="preserve"> "Se začátkem školního roku posílíme výkon městské policie na vytipovaných rizikových přechodech u škol, protože víme, že děti jsou na začátku školního roku ještě trošičku rozvrkočené."</w:t>
      </w:r>
    </w:p>
    <w:p>
      <w:pPr/>
      <w:r>
        <w:rPr/>
        <w:t xml:space="preserve">S dětmi by ale v prvé řadě měli promluvit i jejich rodiče a osvěžit jim dopravní pravidla. Optimální je projít spolu s nimi celou trasu a upozornit na úskalí. Platí to samozřejmě i pro pohyb v MHD. </w:t>
      </w:r>
    </w:p>
    <w:p>
      <w:pPr/>
      <w:r>
        <w:rPr>
          <w:b w:val="1"/>
          <w:bCs w:val="1"/>
        </w:rPr>
        <w:t xml:space="preserve">Helena Badurová, strážnice MP Ostrava: </w:t>
      </w:r>
      <w:r>
        <w:rPr/>
        <w:t xml:space="preserve">"Vždy radíme rodičům, že jak se budou chovat oni, tak se budou chovat i jejich děti. Dětem radíme takové ty základy, jako je např. že se musejí na přechodu pořádně rozhlédnout." </w:t>
      </w:r>
    </w:p>
    <w:p>
      <w:pPr/>
      <w:r>
        <w:rPr/>
        <w:t xml:space="preserve">Ostravská městská policie se dětem věnuje už od malička. Oblíbená jsou například dopravní hřiště, kde si školáci mohou bezpečně osvojit pravidla silničního provozu. </w:t>
      </w:r>
    </w:p>
    <w:p>
      <w:pPr/>
      <w:r>
        <w:rPr>
          <w:b w:val="1"/>
          <w:bCs w:val="1"/>
        </w:rPr>
        <w:t xml:space="preserve">Miroslav Plaček, ředitel MP Ostrava: </w:t>
      </w:r>
      <w:r>
        <w:rPr/>
        <w:t xml:space="preserve">"My už začínáme od útlého věku, kdy docházíme na jednotlivé mateřské školky a v rámci besed je upozorňujeme na různá úskalí a nebezpečí, se kterými se mohou v provozu setkat." </w:t>
      </w:r>
    </w:p>
    <w:p>
      <w:pPr/>
      <w:r>
        <w:rPr/>
        <w:t xml:space="preserve">Dobře fungujícím bezpečnostním prvkem jsou i pestré barvy oblečení a batohů. Hlavně na podzim a v zimě značně zvyšují viditelnost dětí a tím i bezpečnost.  </w:t>
      </w:r>
    </w:p>
    <w:p>
      <w:pPr/>
      <w:r>
        <w:rPr/>
        <w:t xml:space="preserve">---</w:t>
      </w:r>
    </w:p>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w:t>
      </w:r>
    </w:p>
    <w:p>
      <w:pPr/>
      <w:r>
        <w:rPr>
          <w:b w:val="1"/>
          <w:bCs w:val="1"/>
        </w:rPr>
        <w:t xml:space="preserve">anketa: </w:t>
      </w:r>
      <w:r>
        <w:rPr/>
        <w:t xml:space="preserve">“Vždy raději spásat ovečkami, než to sekat nějakým křovinořezem." </w:t>
      </w:r>
    </w:p>
    <w:p>
      <w:pPr/>
      <w:r>
        <w:rPr>
          <w:b w:val="1"/>
          <w:bCs w:val="1"/>
        </w:rPr>
        <w:t xml:space="preserve"> anketa: </w:t>
      </w:r>
      <w:r>
        <w:rPr/>
        <w:t xml:space="preserve">“Já bych chtěla vidět ty ovečky, jak se tady pasou.”</w:t>
      </w:r>
    </w:p>
    <w:p>
      <w:pPr/>
      <w:r>
        <w:rPr>
          <w:b w:val="1"/>
          <w:bCs w:val="1"/>
        </w:rPr>
        <w:t xml:space="preserve">anketa: </w:t>
      </w:r>
      <w:r>
        <w:rPr/>
        <w:t xml:space="preserve">“Tady ten ohradník je celkem dost blízko chodníku."  </w:t>
      </w:r>
      <w:r>
        <w:rPr>
          <w:b w:val="1"/>
          <w:bCs w:val="1"/>
        </w:rPr>
        <w:t xml:space="preserve">Jan Smola, referent odboru životního prostředí magistrátu: </w:t>
      </w:r>
      <w:r>
        <w:rPr/>
        <w:t xml:space="preserve">"Je to ale opravdu jen pokus, nevíme, jaké budou reakce lidí, jak to přijmou, jestli tady nebudou nějaké vandalské útoky, ať už na ten elektrický ohradník, nebo nějaký volně puštěný pes, který by se k těm ovcím dostal a mohl je poranit. Pokud se to osvědčí, tak spíš bychom vytipovávali další pozemky, kde ty ovce ale budou natrvalo."</w:t>
      </w:r>
    </w:p>
    <w:p>
      <w:pPr/>
      <w:r>
        <w:rPr/>
        <w:t xml:space="preserve">Magistrát žádá lidi, aby nechodili blízko ohradníku, měli pod dozorem své psy a zvířata nekrmili.</w:t>
      </w:r>
      <w:r>
        <w:rPr>
          <w:b w:val="1"/>
          <w:bCs w:val="1"/>
        </w:rPr>
        <w:t xml:space="preserve"> </w:t>
      </w:r>
    </w:p>
    <w:p>
      <w:pPr/>
      <w:r>
        <w:rPr/>
        <w:t xml:space="preserve">---</w:t>
      </w:r>
    </w:p>
    <w:p>
      <w:pPr>
        <w:pStyle w:val="Heading1"/>
      </w:pPr>
      <w:r>
        <w:rPr>
          <w:sz w:val="36"/>
          <w:szCs w:val="36"/>
        </w:rPr>
        <w:t xml:space="preserve">Led NJ “zimáku” je díky nové rolbě dokonale rovný</w:t>
      </w:r>
    </w:p>
    <w:p>
      <w:pPr/>
      <w:r>
        <w:rPr>
          <w:b w:val="1"/>
          <w:bCs w:val="1"/>
        </w:rPr>
        <w:t xml:space="preserve">Ledovou plochu na zimním stadionu v Novém Jičíně upravuje nová rolba s elektrickým pohonem, která nahradila starý poruchový stroj. Kvalitněji upravený led už teď v létě mohli vyzkoušet i krasobruslaři místního oddílu.</w:t>
      </w:r>
    </w:p>
    <w:p>
      <w:pPr/>
      <w:r>
        <w:rPr/>
        <w:t xml:space="preserve">Z ledové plochy zimního stadionu v Novém Jičíně odjíždí do garáže stará rolba, která tu úpravu ledu zajišťovala 13 let. Nahradil ji nový stroj s elektropohonem. Provozovatel sportoviště, hokejový klub, si od nové rolby slibuje spolehlivost a úsporu provozu. </w:t>
      </w:r>
    </w:p>
    <w:p>
      <w:pPr/>
      <w:r>
        <w:rPr>
          <w:b w:val="1"/>
          <w:bCs w:val="1"/>
        </w:rPr>
        <w:t xml:space="preserve">Petr Macháček, trenér HK Nový Jičín: </w:t>
      </w:r>
      <w:r>
        <w:rPr/>
        <w:t xml:space="preserve">“Ta nová rolba má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w:t>
      </w:r>
    </w:p>
    <w:p>
      <w:pPr/>
      <w:r>
        <w:rPr/>
        <w:t xml:space="preserve">Lepší kvalitu ledu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Nákup nové rolby zainvestovalo ze svého rozpočtu město. </w:t>
      </w: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t xml:space="preserve">V posledních letech dosáhly investice město do modernizace zimního stadionu desítky milionů korun, téměř 60 milionů stála rekonstrukce střechy a vzduchotechniky.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2026-07-21T02:21:00+02:00</dcterms:created>
  <dcterms:modified xsi:type="dcterms:W3CDTF">2026-07-21T02:21:00+02:00</dcterms:modified>
</cp:coreProperties>
</file>

<file path=docProps/custom.xml><?xml version="1.0" encoding="utf-8"?>
<Properties xmlns="http://schemas.openxmlformats.org/officeDocument/2006/custom-properties" xmlns:vt="http://schemas.openxmlformats.org/officeDocument/2006/docPropsVTypes"/>
</file>