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střelby ve Fakultní nemocnici Ostrava uplynulo 5 let</w:t>
      </w:r>
    </w:p>
    <w:p>
      <w:pPr/>
      <w:r>
        <w:rPr>
          <w:b w:val="1"/>
          <w:bCs w:val="1"/>
        </w:rPr>
        <w:t xml:space="preserve">Před budovou Polikliniky v Porubě si lidé připomněli smutné 5. výročí tragické střelby ve Fakultní nemocnici Ostrava. Stalo se už tradicí, že k památníku pokládají květiny, věnce a obětem zapalují svíčky.</w:t>
      </w:r>
    </w:p>
    <w:p>
      <w:pPr/>
      <w:r>
        <w:rPr/>
        <w:t xml:space="preserve">10. prosince 2019 v 7 hodin a 15 minut se z čekárny Chirurgie Fakultní nemocnice Ostrava ozvala první rána, potom další a další. Pachatel zabil celkem 7 pacientů a utekl. Později spáchal sebevraždu. </w:t>
      </w:r>
    </w:p>
    <w:p>
      <w:pPr/>
      <w:r>
        <w:rPr>
          <w:b w:val="1"/>
          <w:bCs w:val="1"/>
        </w:rPr>
        <w:t xml:space="preserve">Jana Pometlová, lékařka Chirurgie FNO:</w:t>
      </w:r>
      <w:r>
        <w:rPr>
          <w:i w:val="1"/>
          <w:iCs w:val="1"/>
        </w:rPr>
        <w:t xml:space="preserve"> "Chvílemi je to těžké, chvílemi to těžké není. Daleko horší to musí být pro ty přímé účastníky, co byli v čekárně a jejich rodinné příslušníky a blízké." </w:t>
      </w:r>
    </w:p>
    <w:p>
      <w:pPr/>
      <w:r>
        <w:rPr>
          <w:b w:val="1"/>
          <w:bCs w:val="1"/>
        </w:rPr>
        <w:t xml:space="preserve">Lucie Baránková Vilamová (ANO), starostka Ostravy-Poruby: </w:t>
      </w:r>
      <w:r>
        <w:rPr>
          <w:i w:val="1"/>
          <w:iCs w:val="1"/>
        </w:rPr>
        <w:t xml:space="preserve">,,Pamatuji si velmi dobře, že mi volaly maminky dětí ze školek a škol, jestli hrozí nějaké bezprostřední nebezpečí a co mají vlastně dělat. Ta událost poměrně rychle jak začala, tak také poměrně rychle skončila, naštěstí.”</w:t>
      </w:r>
    </w:p>
    <w:p>
      <w:pPr/>
      <w:r>
        <w:rPr/>
        <w:t xml:space="preserve">Na zásahu se tehdy podílely všechny složky integrovaného záchranného systému a jejich spolupráce zafungovala velmi dobře. </w:t>
      </w:r>
    </w:p>
    <w:p>
      <w:pPr/>
      <w:r>
        <w:rPr>
          <w:b w:val="1"/>
          <w:bCs w:val="1"/>
        </w:rPr>
        <w:t xml:space="preserve">Libor Schejok, náměstek ředitele PČR MS kraje:</w:t>
      </w:r>
      <w:r>
        <w:rPr>
          <w:i w:val="1"/>
          <w:iCs w:val="1"/>
        </w:rPr>
        <w:t xml:space="preserve"> ,,My z toho ještě teď vycházíme a děláme výcviky zaměřené na aktivního střelce, na aktivního útočníka." </w:t>
      </w:r>
    </w:p>
    <w:p>
      <w:pPr/>
      <w:r>
        <w:rPr/>
        <w:t xml:space="preserve">Fakultní nemocnice provedla řadu opatření k zajištění větší bezpečnosti. Na pacienty a personál dohlíží inteligentní kamerový systém, který dokáže rozpoznat rizikové chování.</w:t>
      </w:r>
    </w:p>
    <w:p>
      <w:pPr/>
      <w:r>
        <w:rPr>
          <w:b w:val="1"/>
          <w:bCs w:val="1"/>
        </w:rPr>
        <w:t xml:space="preserve">Jiří Havrlant, ředitel FNO: </w:t>
      </w:r>
      <w:r>
        <w:rPr>
          <w:i w:val="1"/>
          <w:iCs w:val="1"/>
        </w:rPr>
        <w:t xml:space="preserve">,,Přichází to na pult toho softwaru, který to vyhodnotí a fyzicky tam jde skupina ostrahy." </w:t>
      </w:r>
    </w:p>
    <w:p>
      <w:pPr/>
      <w:r>
        <w:rPr>
          <w:b w:val="1"/>
          <w:bCs w:val="1"/>
        </w:rPr>
        <w:t xml:space="preserve">Lucie Baránková Vilamová (ANO), starostka Ostravy-Poruby: </w:t>
      </w:r>
      <w:r>
        <w:rPr>
          <w:i w:val="1"/>
          <w:iCs w:val="1"/>
        </w:rPr>
        <w:t xml:space="preserve">,,Já si myslím, že bychom si všichni měli přát, aby se takové situace neděly. Měli bychom se snažit dělat všechno pro to, abychom jim předcházeli, byť vím, že takovým útokům, samotných střelců, se těžko čelí.” </w:t>
      </w:r>
    </w:p>
    <w:p>
      <w:pPr/>
      <w:r>
        <w:rPr/>
        <w:t xml:space="preserve">Památník před Poliklinikou Fakultní nemocnice Ostrava má být nejen místem vzpomínky, ale také symbolem odhodlání čelit podobným hrozbám. </w:t>
      </w:r>
    </w:p>
    <w:p>
      <w:pPr/>
      <w:r>
        <w:rPr/>
        <w:t xml:space="preserve">---</w:t>
      </w:r>
    </w:p>
    <w:p>
      <w:pPr>
        <w:pStyle w:val="Heading1"/>
      </w:pPr>
      <w:r>
        <w:rPr>
          <w:sz w:val="36"/>
          <w:szCs w:val="36"/>
        </w:rPr>
        <w:t xml:space="preserve">Ostrava spustila zimní program pro bezdomovce</w:t>
      </w:r>
    </w:p>
    <w:p>
      <w:pPr/>
      <w:r>
        <w:rPr>
          <w:b w:val="1"/>
          <w:bCs w:val="1"/>
        </w:rPr>
        <w:t xml:space="preserve">Chladné počasí posledních dní zapříčinilo podmínky pro zpuštění tzv. zimního programu v Ostravě.  Jeho cílem je nabídnout účinnou pomoc osobám bez přístřeší v případě, kdy se noční teploty začnou blížit bodu mrazu a dojde k naplnění stávajících kapacit nocleháren.</w:t>
      </w:r>
    </w:p>
    <w:p>
      <w:pPr/>
      <w:r>
        <w:rPr/>
        <w:t xml:space="preserve">Zimní program pro osoby bez přístřeší realizuje Ostrava ve spolupráci s Charitou Ostrava a Armádou spásy již od  roku 2009. Už v průběhu podzimu se poskytovatelé sociálních služeb pro bezdomovce připravují na zimu, kdy je pomoc nejvíce využívána a s příchodem mrazů pak spouštějí zimní program.</w:t>
      </w:r>
    </w:p>
    <w:p>
      <w:pPr/>
      <w:r>
        <w:rPr>
          <w:b w:val="1"/>
          <w:bCs w:val="1"/>
        </w:rPr>
        <w:t xml:space="preserve">Zbyněk Pražák (KDU-ČSL), náměstek primátora Ostravy:</w:t>
      </w:r>
      <w:r>
        <w:rPr/>
        <w:t xml:space="preserve"> "V rámci zimníhoprogramu navyšujeme kapacitu o 40 lůžek a 60 židlí v teplém prostředí." </w:t>
      </w:r>
    </w:p>
    <w:p>
      <w:pPr/>
      <w:r>
        <w:rPr/>
        <w:t xml:space="preserve">Finanční podpora na provoz „Zimního programu“ byla stanovena na 400 tisíc korun. Celkem v tomto roce byly veškeré  aktivity, týkající se pomoci bezdomovcům podpořeny 22 miliony korun.</w:t>
      </w:r>
    </w:p>
    <w:p>
      <w:pPr/>
      <w:r>
        <w:rPr>
          <w:b w:val="1"/>
          <w:bCs w:val="1"/>
        </w:rPr>
        <w:t xml:space="preserve">Dominik, bezdomovec: </w:t>
      </w:r>
      <w:r>
        <w:rPr/>
        <w:t xml:space="preserve">"Když je zima, tak jsme tu, takže můžu poděkovat Charitě. Ti nás nějak drží, někdy stačí i ten pozdrav." </w:t>
      </w:r>
    </w:p>
    <w:p>
      <w:pPr/>
      <w:r>
        <w:rPr/>
        <w:t xml:space="preserve">V současné době je pro bezdomovce k dispozici 767 míst, 433 v azylových domech, 110 míst v noclehárnách,  nízkoprahová denní centra mají kapacitu 110 míst. Pro trvalý pobyt je připraven Domov Přístav s kapacitou 85 míst a Přístav II, s kapacitou 29 míst. Například v Charitním domě Benedikta Labre se mohou okamžitě postarat o 50 lidí. </w:t>
      </w:r>
    </w:p>
    <w:p>
      <w:pPr/>
      <w:r>
        <w:rPr>
          <w:b w:val="1"/>
          <w:bCs w:val="1"/>
        </w:rPr>
        <w:t xml:space="preserve">Milan Hudec, sociální pracovník, Charita Ostrava: </w:t>
      </w:r>
      <w:r>
        <w:rPr/>
        <w:t xml:space="preserve">"Máme připraveno 30 matrací pro muže a 10 postelí pro ženy." </w:t>
      </w:r>
    </w:p>
    <w:p>
      <w:pPr/>
      <w:r>
        <w:rPr/>
        <w:t xml:space="preserve">V Ostravě je už několik let podobná situace, kdy je v terénu napočítáno asi 800 bezdomovců a přibližně 300 z nich žije celoročně na ulici. </w:t>
      </w:r>
    </w:p>
    <w:p>
      <w:pPr/>
      <w:r>
        <w:rPr/>
        <w:t xml:space="preserve">---</w:t>
      </w:r>
    </w:p>
    <w:p>
      <w:pPr>
        <w:pStyle w:val="Heading1"/>
      </w:pPr>
      <w:r>
        <w:rPr>
          <w:sz w:val="36"/>
          <w:szCs w:val="36"/>
        </w:rPr>
        <w:t xml:space="preserve">Ostrava vyslala do ulic 18 nových strážníků</w:t>
      </w:r>
    </w:p>
    <w:p>
      <w:pPr/>
      <w:r>
        <w:rPr>
          <w:b w:val="1"/>
          <w:bCs w:val="1"/>
        </w:rPr>
        <w:t xml:space="preserve">V Ostravských ulicích bude zase o něco bezpečněji. Řady městské policie rozšířilo celkem 18 nových strážníků, kteří ukončili kurz a složili slavnostní slib před primátorem Janem Dohnalem.</w:t>
      </w:r>
    </w:p>
    <w:p>
      <w:pPr/>
      <w:r>
        <w:rPr/>
        <w:t xml:space="preserve">V reprezentativních prostorách svatební síně Nové radnice složilo slavnostní slib do rukou primátora statutárního města Ostravy Jana Dohnala složilo celkem osmnáct nových strážníků Městské  policie. </w:t>
      </w:r>
    </w:p>
    <w:p>
      <w:pPr/>
      <w:r>
        <w:rPr>
          <w:b w:val="1"/>
          <w:bCs w:val="1"/>
        </w:rPr>
        <w:t xml:space="preserve">Jan Donal (ODS), primátor Ostravy: </w:t>
      </w:r>
      <w:r>
        <w:rPr/>
        <w:t xml:space="preserve">"Dnes už si v Ostravě nedovede nikdo představit situaci bez městské policie. Dnes už to zdaleka není o výběru pokut za parkování, ale je to to dennodenní výkon služby." </w:t>
      </w:r>
    </w:p>
    <w:p>
      <w:pPr/>
      <w:r>
        <w:rPr/>
        <w:t xml:space="preserve">Z celkem osmnácti strážníků, kteří slib složili, bylo deset žen a osm mužů. Jejich zařazení na služebny po celém městě předcházel náročný tříměsíční rekvalifikační kurz.</w:t>
      </w:r>
    </w:p>
    <w:p>
      <w:pPr/>
      <w:r>
        <w:rPr>
          <w:b w:val="1"/>
          <w:bCs w:val="1"/>
        </w:rPr>
        <w:t xml:space="preserve">Miroslav Plaček, ředitel MP Ostrava: </w:t>
      </w:r>
      <w:r>
        <w:rPr/>
        <w:t xml:space="preserve">"Ten kurz je skutečně velice náročný, protože kvantum těch vědomostí, které strážníci musejí znát, je opravdu velké, ale vzhledem k náročnosti tohoto povolání je to nutné." </w:t>
      </w:r>
    </w:p>
    <w:p>
      <w:pPr/>
      <w:r>
        <w:rPr/>
        <w:t xml:space="preserve">V rámci náborové kampaně uchazečům o tuto práci nabízí městská policie náborový příspěvek šedesát tisíc korun a řadu dalších benefitů. </w:t>
      </w:r>
    </w:p>
    <w:p>
      <w:pPr/>
      <w:r>
        <w:rPr>
          <w:b w:val="1"/>
          <w:bCs w:val="1"/>
        </w:rPr>
        <w:t xml:space="preserve">Petr Honěk, nový strážník MP Ostrava:</w:t>
      </w:r>
      <w:r>
        <w:rPr/>
        <w:t xml:space="preserve"> "Pocházím z Havířova, pracoval jsme v Liberty Ostrava a když jsem zjistil, že ta práce je neudržitelná, tak jsem si splnil svůj sen." </w:t>
      </w:r>
    </w:p>
    <w:p>
      <w:pPr/>
      <w:r>
        <w:rPr/>
        <w:t xml:space="preserve">Nejbližším termínem k nástupu do dalšího rekvalifikačního kurzu strážníka je 1. duben 2025.  Bližší informace jsou na webových stránkách městské policie mpostrava.cz.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2026-03-22T01:42:33+01:00</dcterms:created>
  <dcterms:modified xsi:type="dcterms:W3CDTF">2026-03-22T01:42:33+01:00</dcterms:modified>
</cp:coreProperties>
</file>

<file path=docProps/custom.xml><?xml version="1.0" encoding="utf-8"?>
<Properties xmlns="http://schemas.openxmlformats.org/officeDocument/2006/custom-properties" xmlns:vt="http://schemas.openxmlformats.org/officeDocument/2006/docPropsVTypes"/>
</file>