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r>
        <w:rPr/>
        <w:t xml:space="preserve">POLICISTÉ POMOHLI S PORODEM</w:t>
      </w:r>
    </w:p>
    <w:p>
      <w:pPr/>
      <w:r>
        <w:rPr/>
        <w:t xml:space="preserve">V pondělí odpoledne se policisté z Hlučína nečekaně stali porodními asistenty. Budoucí otec volal na linku 158 s prosbou o pomoc, protože jeho žena začala rodit cestou do porodnice. Kvůli hustému provozu musel zastavit za městem – a právě tam policisté dorazili v pravý čas. Porod díky spolupráci s linkou 155 zvládli na výbornou. Na svět tak přišel zdravý Filípek.</w:t>
      </w:r>
      <w:br/>
    </w:p>
    <w:p>
      <w:pPr/>
      <w:r>
        <w:rPr/>
        <w:t xml:space="preserve">ŽENA UVĚŘILA FALEŠNÉMU BANKÉŘI</w:t>
      </w:r>
    </w:p>
    <w:p>
      <w:pPr/>
      <w:r>
        <w:rPr/>
        <w:t xml:space="preserve">Přestože je scénář s falešným bankéřem známý, podvodníkům se stále daří obelstít další oběti. Seniorku z Kopřivnice přesvědčili, že je její účet v ohrožení, a pod záminkou ochrany ji přiměli převést přes 500 tisíc korun na údajně bezpečný účet. Po zjištění, že jde o podvod, už nebylo možné platby zablokovat. Policie případ vyšetřuje jako podvod.</w:t>
      </w:r>
    </w:p>
    <w:p>
      <w:pPr/>
      <w:r>
        <w:rPr/>
        <w:t xml:space="preserve">---</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p>
      <w:pPr/>
      <w:r>
        <w:rPr/>
        <w:t xml:space="preserve">KRAJ ŘEŠÍ PEÁŽNÍ TRAŤ PŘES POLSKO</w:t>
      </w:r>
    </w:p>
    <w:p>
      <w:pPr/>
      <w:r>
        <w:rPr/>
        <w:t xml:space="preserve">Moravskoslezský kraj jedná s polskou stranou kvůli trati přes Glucholazy, kudy vede peážní trať z Krnova do Jeseníků. Náměstek hejtmana pro dopravu Radek Podstawka kvůli tomu navštívil vojvodství Opolské.</w:t>
      </w:r>
    </w:p>
    <w:p>
      <w:pPr/>
      <w:r>
        <w:rPr>
          <w:b w:val="1"/>
          <w:bCs w:val="1"/>
        </w:rPr>
        <w:t xml:space="preserve">Radek Podstawka (ANO), náměstek hejtmana MSK pro dopravu: </w:t>
      </w:r>
    </w:p>
    <w:p>
      <w:pPr/>
      <w:r>
        <w:rPr/>
        <w:t xml:space="preserve">“Mám dobrou zprávu, polská strana se tímhle intenzivně zabývá a chtějí postavit bezúvraťové napojení, takže už by se v Glucholazech nemuselo bezúvraťově jezdit, ale postavili by novou trať, takže bychom se do Jeseníků dostali napřímo.”</w:t>
      </w:r>
    </w:p>
    <w:p>
      <w:pPr/>
      <w:r>
        <w:rPr/>
        <w:t xml:space="preserve">---</w:t>
      </w:r>
    </w:p>
    <w:p>
      <w:pPr>
        <w:pStyle w:val="Heading1"/>
      </w:pPr>
      <w:r>
        <w:rPr>
          <w:sz w:val="36"/>
          <w:szCs w:val="36"/>
        </w:rPr>
        <w:t xml:space="preserve">V Karviné trénují fotbal i děvčata</w:t>
      </w:r>
    </w:p>
    <w:p>
      <w:pPr/>
      <w:r>
        <w:rPr>
          <w:b w:val="1"/>
          <w:bCs w:val="1"/>
        </w:rPr>
        <w:t xml:space="preserve">Městský fotbalový klub Karviná opět nabíral děvčata, která mají ne možná tak úplně typický sportovní zájem. Tím je fotbal. V současnosti trénuje v Karviné zhruba kolem padesáti dívek a jejich řady se rozšiřují.</w:t>
      </w:r>
    </w:p>
    <w:p>
      <w:pPr/>
      <w:r>
        <w:rPr/>
        <w:t xml:space="preserve">Od dob covidu karvinský fotbal každoročně pořádá také nábor děvčat. Letos se uskutečnil nábor nových dívek před jedním ze zápasů Městského fotbalového klubu a nabíraly se ročníky 2007 až 2018, aby se pokryly všechny věkové kategorie.</w:t>
      </w:r>
    </w:p>
    <w:p>
      <w:pPr/>
      <w:r>
        <w:rPr>
          <w:b w:val="1"/>
          <w:bCs w:val="1"/>
        </w:rPr>
        <w:t xml:space="preserve">Michael Klos, hlavní trenér přípravek chlapců a dívek: </w:t>
      </w:r>
      <w:r>
        <w:rPr/>
        <w:t xml:space="preserve">“Rozjíždělo se to pomalu… tak pro holky.” </w:t>
      </w:r>
      <w:br/>
    </w:p>
    <w:p>
      <w:pPr/>
      <w:r>
        <w:rPr/>
        <w:t xml:space="preserve">Děvčata se pro fotbal rozhodují především kvůli zájmu sportovat a být v kolektivu, který má společný zájem. </w:t>
      </w:r>
    </w:p>
    <w:p>
      <w:pPr/>
      <w:r>
        <w:rPr>
          <w:b w:val="1"/>
          <w:bCs w:val="1"/>
        </w:rPr>
        <w:t xml:space="preserve">Michael Klos, hlavní trenér přípravek chlapců a dívek: </w:t>
      </w:r>
      <w:r>
        <w:rPr/>
        <w:t xml:space="preserve">“Ti chlapci možná mají vidinu, že budou… zásadní rozdíl neviděl.” 01:02</w:t>
      </w:r>
    </w:p>
    <w:p>
      <w:pPr/>
      <w:r>
        <w:rPr>
          <w:b w:val="1"/>
          <w:bCs w:val="1"/>
        </w:rPr>
        <w:t xml:space="preserve">anketa: dívky se zájmem o fotbal: </w:t>
      </w:r>
      <w:r>
        <w:rPr/>
        <w:t xml:space="preserve">“Moje mamka… odteď chodit.” “Baví mě fotbal a… tak proto.”</w:t>
      </w:r>
    </w:p>
    <w:p>
      <w:pPr/>
      <w:r>
        <w:rPr/>
        <w:t xml:space="preserve">Že fotbal rozhodně není už dávno pouze sportem pro chlapce a muže, jde vidět i na tribunách stadionů. V Karviné navíc trénují děvčata pravidelně a rády, a to každé pondělí, středu a pátek na Bažantnici. Všechny zájemkyně o tento sport jsou stále vítány.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2025-12-20T07:28:44+01:00</dcterms:created>
  <dcterms:modified xsi:type="dcterms:W3CDTF">2025-12-20T07:28:44+01:00</dcterms:modified>
</cp:coreProperties>
</file>

<file path=docProps/custom.xml><?xml version="1.0" encoding="utf-8"?>
<Properties xmlns="http://schemas.openxmlformats.org/officeDocument/2006/custom-properties" xmlns:vt="http://schemas.openxmlformats.org/officeDocument/2006/docPropsVTypes"/>
</file>