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Velikonoční jarmark se konal opět na zámku</w:t>
      </w:r>
    </w:p>
    <w:p>
      <w:pPr/>
      <w:r>
        <w:rPr>
          <w:b w:val="1"/>
          <w:bCs w:val="1"/>
        </w:rPr>
        <w:t xml:space="preserve">Na rychvaldském zámku se už podruhé konal velikonoční jarmark. Ten nabídl program pro děti i dospělé. Velikonoční atmosféru umocnilo vystoupení dětského souboru ze základní umělecké školy.</w:t>
      </w:r>
    </w:p>
    <w:p>
      <w:pPr/>
      <w:r>
        <w:rPr>
          <w:b w:val="1"/>
          <w:bCs w:val="1"/>
        </w:rPr>
        <w:t xml:space="preserve">Renata Kněžíková, Odbor školství, kultury, sportu a vnitřní správy:</w:t>
      </w:r>
      <w:r>
        <w:rPr/>
        <w:t xml:space="preserve"> „Máme tady připravený bohatý program – stezku pro děti se zvířátky, tvořivé dílničky. Jsou tady s námi i koníci a dokonce máme i kolotoč. Co se týká stánků, máme tady pestrý výběr různých pochutin – masové výrobky, pečivo, frgály, trdelníky a podobně. Věřím, že když k nám lidé zavítají, určitě si vyberou a něco si koupí. Samozřejmě nechybí ani velikonoční dekorace.“</w:t>
      </w:r>
    </w:p>
    <w:p>
      <w:pPr/>
      <w:r>
        <w:rPr/>
        <w:t xml:space="preserve">Pro snazší dostupnost byla u zámku vyhrazena parkoviště, lidé se ale mohli dopravit také bezplatnou kyvadlovou dopravou.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„Já jsem tady místní z Rychvaldu a přišla jsem se sem podívat s kamarádkou na velikonoční jarmark. Byla jsem i na prohlídce a moc se mi to líbilo. Byla jsem překvapená, protože si to pamatuju jako ruinu. Teď je to všechno krásně opravené.“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„Jsem ráda, že pokračuje spolupráce s místním zámkem a i letos jsme mohli uspořádat velikonoční jarmark. I přesto, že počasí není úplně ideální, lidé přicházejí, nakupují a baví se, za což jsem velmi ráda. Přeji všem krásné Velikonoce.“</w:t>
      </w:r>
    </w:p>
    <w:p>
      <w:pPr/>
      <w:r>
        <w:rPr>
          <w:b w:val="1"/>
          <w:bCs w:val="1"/>
        </w:rPr>
        <w:t xml:space="preserve">Renata Kněžíková, Odbor školství, kultury, sportu a vnitřní správy:</w:t>
      </w:r>
      <w:r>
        <w:rPr/>
        <w:t xml:space="preserve"> „Na základě velkého zájmu z minulého roku jsme letos zavedli rezervační systém na prohlídky zámku. Vstupné bylo 50 korun na osobu, což věřím, že nikoho z návštěvníků neodradilo.“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01-04-2026-16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2026-04-10T02:36:20+02:00</dcterms:created>
  <dcterms:modified xsi:type="dcterms:W3CDTF">2026-04-10T02:36:20+02:00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