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Krasobruslaři z šesti zemí trénují v Novém Jičíně</w:t>
      </w:r>
    </w:p>
    <w:p>
      <w:pPr/>
      <w:r>
        <w:rPr/>
        <w:t xml:space="preserve">Krasobruslení je ladný, nicméně tvrdý sport. Už i malé děti musí trénovat i v létě - ideální je spojit gymnastický trénink s přípravou na ledě, a to vše zázemí novojičínského zimního stadionu umožňuje. </w:t>
      </w:r>
    </w:p>
    <w:p>
      <w:pPr/>
      <w:r>
        <w:rPr/>
        <w:t xml:space="preserve">Markéta Brožová, asistentka krasobruslařského oddílu Nový Jičín </w:t>
      </w:r>
    </w:p>
    <w:p>
      <w:pPr/>
      <w:r>
        <w:rPr/>
        <w:t xml:space="preserve">“Dětí se tady na tom krasobruslařském campu vystřídalo během tří týdnů vystřídalo skoro sto šedesát, přijeli samozřejmě z České republiky, Slovenska, Makedonie, Turecka, Ruska a Islandu,”  </w:t>
      </w:r>
    </w:p>
    <w:p>
      <w:pPr/>
      <w:r>
        <w:rPr/>
        <w:t xml:space="preserve">Hana Tócziková, trenérka Kraso Centra Košice (SK)</w:t>
      </w:r>
    </w:p>
    <w:p>
      <w:pPr/>
      <w:r>
        <w:rPr/>
        <w:t xml:space="preserve">“Kdysi to byl jen zimní sport, teď je to vlastně celoroční, protože v létě je čas na trénink techniky bruslení,”  </w:t>
      </w:r>
    </w:p>
    <w:p>
      <w:pPr/>
      <w:r>
        <w:rPr/>
        <w:t xml:space="preserve">Jan Veselý, mezinárodní trenér krasobruslení  </w:t>
      </w:r>
    </w:p>
    <w:p>
      <w:pPr/>
      <w:r>
        <w:rPr/>
        <w:t xml:space="preserve">“My v Istanbulu neprovádíme žádné soustředění, tak je to poprvé, co jsme vyjeli někam do zahraničí a letní příprava je vždy velmi důležitá pro sezónu,” </w:t>
      </w:r>
    </w:p>
    <w:p>
      <w:pPr/>
      <w:r>
        <w:rPr/>
        <w:t xml:space="preserve">anketa: účastníci krasobruslařského campu </w:t>
      </w:r>
    </w:p>
    <w:p>
      <w:pPr/>
      <w:r>
        <w:rPr/>
        <w:t xml:space="preserve">“Už jsem tu druhým rokem a vždy se tu naučím nějaké nové kroky a je to dobré,” svěřila se malá krasobruslařka ze Slovenska. “Když je venku moc teplo, tak je na ledě velká pára a těžko se orientuje,” popsala jediný rozdíl mezi bruslením v zimě a v létě další účastnice kempu. </w:t>
      </w:r>
    </w:p>
    <w:p>
      <w:pPr/>
      <w:r>
        <w:rPr/>
        <w:t xml:space="preserve">Na ledovou plochu se děti dostanou třikrát denně. Tréninky probíhají od 8 ráno do šesti večer. </w:t>
      </w:r>
    </w:p>
    <w:p>
      <w:pPr/>
      <w:r>
        <w:rPr/>
        <w:t xml:space="preserve">A nemusí to být jen krasobruslaři, kteří si přijdou na ledovou plochu do Nového Jičína zabruslit. Od 31. července každou neděli bude tento zimní stadion otevřen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49/krasobruslari-z-sesti-zemi-trenuj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2026-07-24T15:41:47+02:00</dcterms:created>
  <dcterms:modified xsi:type="dcterms:W3CDTF">2026-07-24T15:41:47+02:00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