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Puellae et pueri zazářili na Young Bohemia</w:t>
      </w:r>
    </w:p>
    <w:p>
      <w:pPr/>
      <w:r>
        <w:rPr/>
        <w:t xml:space="preserve">Na letošním ročníku festivalu Young Bohemia byla v soutěžní kategorii, do které spadá také  sbor Puellae et Pueri, udělena 3 zlatá pásma. Jedno si vyzpíval také novojičínský sbor. Uspěl tak v mezinárodní konkurenci 27 pěveckých těles ze 13 zemí světa.</w:t>
      </w:r>
    </w:p>
    <w:p>
      <w:pPr/>
      <w:r>
        <w:rPr/>
        <w:t xml:space="preserve">“V naší kategorii se sešly sbory ze Švédska, Irska, Německa, Kanady, takže my to považujeme za jeden z největších úspěchů sboru,” uvedl Karel Dostál, sbormistr Puellae et Pueri. </w:t>
      </w:r>
    </w:p>
    <w:p>
      <w:pPr/>
      <w:r>
        <w:rPr/>
        <w:t xml:space="preserve">“Já si myslím, že jsme tam podali nejlepší výkon z našich dosavadních soutěž. To zlaté pásmo rozhodně nebylo lehké získat,” míní Jakub Dostál, člen Puellae et Pueri. </w:t>
      </w:r>
    </w:p>
    <w:p>
      <w:pPr/>
      <w:r>
        <w:rPr/>
        <w:t xml:space="preserve">“Po tom samotném vystoupení jsme měli dobrý pocit, protože jsem věděli, že jsme odvedli nejlepší výkon, co jsem mohli,” přidala se Leila Hallal, členka Puellae et Pueri.  </w:t>
      </w:r>
    </w:p>
    <w:p>
      <w:pPr/>
      <w:r>
        <w:rPr/>
        <w:t xml:space="preserve">“Bezprostředně po vystoupení a de facto i během jednotlivých skladeb jsem cítil, že to mezi sborem a mnou rezonuje, že si jdeme na ruku. A hned potom vystoupení jsem z toho měl velice dobrý pocit,” dodal sbormistr.  </w:t>
      </w:r>
    </w:p>
    <w:p>
      <w:pPr/>
      <w:r>
        <w:rPr/>
        <w:t xml:space="preserve">Jen pár dnů po návratu z Prahy čekal sbor tradiční Jarní koncert v Beskydském divadle. Nabídl spojení sborových skladeb ze soutěžního repertoáru, populárnější písně a také několik scének ze známého muzikálu.</w:t>
      </w:r>
    </w:p>
    <w:p>
      <w:pPr/>
      <w:r>
        <w:rPr/>
        <w:t xml:space="preserve">“Co dva roky se snažíme dělat projekt, který je trochu netradiční a nevychází z klasické hudby. Letos jsme se sólisty, kteří spolu chodí na gymnázium, realizovali ve vlastní úpravě muzikál Mamma mia!,” sdělila Andrea Dostálová, jednatelka Puellae et Pueri.</w:t>
      </w:r>
    </w:p>
    <w:p>
      <w:pPr/>
      <w:r>
        <w:rPr/>
        <w:t xml:space="preserve">Součástí jarního koncertu pak byla i trochu smutnější část - vyřazování maturantů. </w:t>
      </w:r>
    </w:p>
    <w:p>
      <w:pPr/>
      <w:r>
        <w:rPr/>
        <w:t xml:space="preserve">“Ve sboru účinkuji už pátým rokem. Dnešní den je pro mne ojedinělý, protože jako maturant  se loučím se sborem. Co se zkušeností a zážitků týče, jsem maximálně spokojený. Získal jsem spoustu přátel, opaavdu jsem moc rád, že jsem tady mohl chodit,” svěřil se ŠIMON HANZELKA, člen Puellae et Pueri. </w:t>
      </w:r>
    </w:p>
    <w:p>
      <w:pPr/>
      <w:r>
        <w:rPr/>
        <w:t xml:space="preserve">Čtyřicetičlenný sbor opustilo 17 studentů, kteří současně za dva měsíce opustí i střední školy. Puellae et Pueri pak postupně doplní nové tváře.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75/puellae-et-pueri-zazarili-na-young-boh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2026-05-26T13:35:29+02:00</dcterms:created>
  <dcterms:modified xsi:type="dcterms:W3CDTF">2026-05-26T13:35:29+02:00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