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30.7.2019,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BĚŽÍ: K lékaři nebo na hřbitov. Starší lidé ve F-M budou moct jezdit v Senior taxi</w:t>
      </w:r>
    </w:p>
    <w:p>
      <w:pPr/>
      <w:r>
        <w:rPr/>
        <w:t xml:space="preserve">Ve Frýdku-Místku žije aktuálně přes čtyři a půl tisíce seniorů nad 70 let. Tito lidé už brzy budou moct využít další z několika služeb šitých na míru přímo pro ně. "Senior taxi budou moct využívat občané města nad 70 let každý všední den, a to pro přepravu k lékaři, na poštu, vlakové nádraží nebo k návštěvě hřbitova. Za přistavení vozidla se bude účtovat 15 korun a aby byla služba dostupná pro co nejvíce klientů, tak bude stanoven maximální počet jízd - 6 za měsíc," prozrazuje plány vedení města Jana Matějíková, mluvčí Magistrátu města Frýdek-Místek. Frýdecko-místecký magistrát teď připravuje zadávací podmínky. Poté bude vypsána veřejná zakázka na provozovatele této služby. Frýdeckomístecké senior taxi by tak mohlo začít fungovat od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828/leta-bezi-k-lekari-nebo-na-hrbitov-starsi-lide-ve-fm-budou-moct-jezdit-v-senior-tax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2026-08-04T05:09:50+02:00</dcterms:created>
  <dcterms:modified xsi:type="dcterms:W3CDTF">2026-08-04T05:09:50+02:00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