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tábory v Beskydech už mají DDM plně obsazené a doufají, že je nikdo nezakáže</w:t>
      </w:r>
    </w:p>
    <w:p>
      <w:pPr/>
      <w:r>
        <w:rPr/>
        <w:t xml:space="preserve">Nejvíce zájmových kroužků nabízejí Domy dětí a mládeže. Ty jsou však kvůli koronavirovým omezením delší dobu prázdné. Jejich ředitelé ale doufají, že s postupným rozvolňováním budou moci děti začít navštěvovat i kroužky.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“V současné době žádnou činnost nevyvíjíme. V dané chvíli čekáme na vyjádření kraje.”</w:t>
      </w:r>
    </w:p>
    <w:p>
      <w:pPr/>
      <w:r>
        <w:rPr/>
        <w:t xml:space="preserve">{{souvisejici-clanek-"11000024928"}}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se už na děti těšíme velice. Připravení jsme velmi dobře. Jsme připravení otevřít kroužky okamžitě, jakmile dostaneme oficiální povolení a pokyn, že je otevřít můžeme.” </w:t>
      </w:r>
    </w:p>
    <w:p>
      <w:pPr/>
      <w:r>
        <w:rPr/>
        <w:t xml:space="preserve">Oblíbené jsou u dětí také letní tábory. Domy dětí a mládeže pořádají nejen klasické pobytové, ale i příměstské. 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“Na letní táborovou činnost jsme přichystáni. Protože, kdo je připraven, není překvapen. Takže na léto počítáme s tím, že budeme vyvíjet činnost. Ty termíny jsou už přesně dány. Máme i místa, kam jezdíme. Nabídka už vyšla mezi lidi, rodiče už děti hlásí a platí zálohy. Máme své turistické středisko, které je tady od nás kousíček. To je pro ty menší děti. Nepočítáme to mezi výjezdové, ale jsou přespávací. Máme i výjezdové, které je kousek od Brna, ale ty požadavky dneska jsou na příměstské tábory s různým zaměřením, takže máme 10 příměstských táborů.”</w:t>
      </w:r>
    </w:p>
    <w:p>
      <w:pPr/>
      <w:r>
        <w:rPr/>
        <w:t xml:space="preserve">{{souvisejici-clanek-"11000024923"}}</w:t>
      </w:r>
    </w:p>
    <w:p>
      <w:pPr/>
      <w:r>
        <w:rPr>
          <w:b w:val="1"/>
          <w:bCs w:val="1"/>
        </w:rPr>
        <w:t xml:space="preserve">Judita Jandová, ředitelka DDM Rychvald:</w:t>
      </w:r>
      <w:r>
        <w:rPr/>
        <w:t xml:space="preserve"> “My konáme 4 turnusy, desetidenní. Kapacita je 160 dětí. Měly možnost se přihlašovat od 1. ledna a zhruba 10. ledna byla kapacita vyčerpaná. Věříme tomu, že ty tábory se uskuteční, že to bude jako loni a v červenci se v těch Beskydech opravdu sejdeme. Takže tábory jsou připravené, momentálně ještě připravujeme hry a počítáme s tím, že ty tábory budou. Vůbec nepřipouštíme možnost, že by nebyly."</w:t>
      </w:r>
    </w:p>
    <w:p>
      <w:pPr/>
      <w:r>
        <w:rPr/>
        <w:t xml:space="preserve">Zatímco pobytové tábory jsou už plně obsazené, v příměstských se ještě volná místa najdou. </w:t>
      </w:r>
    </w:p>
    <w:p>
      <w:pPr/>
      <w:r>
        <w:rPr/>
        <w:t xml:space="preserve">{{souvisejici-clanek-"11000025011"}}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2/letni-tabory-v-beskydech-uz-maji-ddm-plne-obsazene-a-doufaji-ze-je-nikdo-nezak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2026-06-23T14:15:48+02:00</dcterms:created>
  <dcterms:modified xsi:type="dcterms:W3CDTF">2026-06-23T14:15:48+02:00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