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 plus na fotografiích rekapituluje svých 15 let</w:t>
      </w:r>
    </w:p>
    <w:p>
      <w:pPr/>
      <w:r>
        <w:rPr/>
        <w:t xml:space="preserve">Fotografie z vystoupení, která se odehrála v České republice i na různých místech Evropy, mapují patnáctiletou historii komorního pěveckého tělesa Sextet plus. Vzniklo při novojičínském gymnáziu, v symbióze s již existujícím sborem Puellae et Pueri. </w:t>
      </w:r>
    </w:p>
    <w:p>
      <w:pPr/>
      <w:r>
        <w:rPr>
          <w:b w:val="1"/>
          <w:bCs w:val="1"/>
        </w:rPr>
        <w:t xml:space="preserve">Karel Dostál, Sextet+: </w:t>
      </w:r>
      <w:r>
        <w:rPr/>
        <w:t xml:space="preserve">“V roce vzniku, v roce 2006, už na gymnáziu fungoval dívčí komorní kvartet, který se jmenoval Detašé, a takovým mentorem kvartetu byla má manželka Andrea, a t a byla při návratu z jednoho koncertu Puellae et Pueri oslovena mužskou sekcí sboristů, zda by nebylo možné něco podobného vytvořit i s těmi chlapy.”   </w:t>
      </w:r>
    </w:p>
    <w:p>
      <w:pPr/>
      <w:r>
        <w:rPr/>
        <w:t xml:space="preserve">A povedlo se, myšlenka byla zhmotněná a funguje 15 let. Inspirací Sextetu byl 4TET s Jiřím Kornem a jeden z nejlepších českých vokálních souborů Gentlemen singers. </w:t>
      </w:r>
    </w:p>
    <w:p>
      <w:pPr/>
      <w:r>
        <w:rPr>
          <w:b w:val="1"/>
          <w:bCs w:val="1"/>
        </w:rPr>
        <w:t xml:space="preserve">Karel Dostál, Sextet+: </w:t>
      </w:r>
      <w:r>
        <w:rPr/>
        <w:t xml:space="preserve">“Sextetem za ty roky prošlo více než dvacet chlapců, a jediný, kdo zůstal z původní sestavy, tak to jsem já, ale to je celkem logické, protože chlapci končí střední školy, přechází na vysoké školy, takže to složení se proměňuje a já tam zůstávám jako to plus, proto Sextet plus.” </w:t>
      </w:r>
    </w:p>
    <w:p>
      <w:pPr/>
      <w:r>
        <w:rPr/>
        <w:t xml:space="preserve">Vystavené fotografie zachycují různé členy Sextetu, a také různá místa, kde všude si zazpívali, a ke kterým se váží jejich vzpomínky. </w:t>
      </w:r>
    </w:p>
    <w:p>
      <w:pPr/>
      <w:r>
        <w:rPr>
          <w:b w:val="1"/>
          <w:bCs w:val="1"/>
        </w:rPr>
        <w:t xml:space="preserve">Radek Dostál, Sextet+: </w:t>
      </w:r>
      <w:r>
        <w:rPr/>
        <w:t xml:space="preserve">“Já si vzpomínám, jak jsme měli takový výjezd do Paříže a tam jsme na různých místech, ať už to byl Louvre nebo pod Eiffelovkou, zpívali výběr ze svých písniček. Vždy jsme si dali tón a začínali jednou skladbou, a pak se nám dokonce povedlo, že jsme začali zpívat, aniž bychom si dali tón, už naprosto automatiky.” </w:t>
      </w:r>
    </w:p>
    <w:p>
      <w:pPr/>
      <w:r>
        <w:rPr>
          <w:b w:val="1"/>
          <w:bCs w:val="1"/>
        </w:rPr>
        <w:t xml:space="preserve">Jakub Dostál, Sextet+: </w:t>
      </w:r>
      <w:r>
        <w:rPr/>
        <w:t xml:space="preserve">“Pro mně nejsilnějším zážitkem stabilně bývají zimní koncerty, kdy dostaneme možnost zpívat vánoční skladby, a můžeme je věnovat přátelům. A protože máme docela velkou fanouškovskou základnu, tak se vždycky najde někdo, komu bychom tu skladbu věnovali. ”  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“Hlavně soutěž Mezzochori, kde jsme byli v Hradci Králové, my jsme měli možnost se tam potkat s bývalým členem The King's Singers Robinem Tysonem a to byla pro nás byla velká čest, jsou také naším vzporem a zpíváme i jednu jejich skladbu. Takže jsme měli možnost si ji zazpívat s ním.” </w:t>
      </w:r>
    </w:p>
    <w:p>
      <w:pPr/>
      <w:r>
        <w:rPr>
          <w:b w:val="1"/>
          <w:bCs w:val="1"/>
        </w:rPr>
        <w:t xml:space="preserve">Karel Dostál, Sextet+: </w:t>
      </w:r>
      <w:r>
        <w:rPr/>
        <w:t xml:space="preserve">“Pokud by mělo být něco srdečního se Sextetem, tak pro mě je to zcela určitě neuvěřitelné vystoupení v pořadu Tobogán Aleše Cibulky, rozhlasové vysílání v roce 2018 při znovuotevření Panteonu Národního muzea. Vzniklo to zcela náhodně, pan Cibulka si nás vyhledal na internetu, oslovil mě a my jsme to přetavili v krásné koncertní vystoupení.” </w:t>
      </w:r>
    </w:p>
    <w:p>
      <w:pPr/>
      <w:r>
        <w:rPr/>
        <w:t xml:space="preserve">Repertoár přizpůsobuje Sextet + hlasovým možnostem obsazení, jsou to úpravy lidových písní i populární hudby nebo náročný barbershop. Vůbec nejraději si ale zazpívají tu nejkrásnější českou písničku.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41/sextet-plus-na-fotografiich-rekapituluje-svych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2026-08-25T20:44:02+02:00</dcterms:created>
  <dcterms:modified xsi:type="dcterms:W3CDTF">2026-08-25T20:44:02+02:00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