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vyhodnocena mezinárodní fotosoutěž Region očima mladých</w:t>
      </w:r>
    </w:p>
    <w:p>
      <w:pPr/>
      <w:r>
        <w:rPr/>
        <w:t xml:space="preserve"> Fotosoutěž byla v důsledku covidových opatření vyhodnocena zvlášť v Česku a zvlášť v Polsku.</w:t>
      </w:r>
    </w:p>
    <w:p>
      <w:pPr/>
      <w:r>
        <w:rPr>
          <w:b w:val="1"/>
          <w:bCs w:val="1"/>
        </w:rPr>
        <w:t xml:space="preserve">Vladimír Kaštyl, pořadatel, Spolek bruntálských fotografů:</w:t>
      </w:r>
      <w:r>
        <w:rPr/>
        <w:t xml:space="preserve"> „Byly celkem 4 kategorie, lidé a portrét, reportáž, potom bylo volné téma, krajina a architektura. Hodnotili jsme z 249 fotografií.“</w:t>
      </w:r>
    </w:p>
    <w:p>
      <w:pPr/>
      <w:r>
        <w:rPr>
          <w:b w:val="1"/>
          <w:bCs w:val="1"/>
        </w:rPr>
        <w:t xml:space="preserve">Josef Danyi, pořadatel, Spolek bruntálských fotografů:</w:t>
      </w:r>
      <w:r>
        <w:rPr/>
        <w:t xml:space="preserve"> „Celou soutěž hodnotila pětičlenná porota ve složení 3 polští zástupci a 2 čeští zástupci.“</w:t>
      </w:r>
    </w:p>
    <w:p>
      <w:pPr/>
      <w:r>
        <w:rPr/>
        <w:t xml:space="preserve"> Žáci i studenti si soutěž velmi oblíbili a její úroveň rok od roku stoupá. Účastníky byli jak zkušení fotografové, tak soutěžící, kteří spolehli na náhodu a okamžitou inspiraci.</w:t>
      </w:r>
    </w:p>
    <w:p>
      <w:pPr/>
      <w:r>
        <w:rPr>
          <w:b w:val="1"/>
          <w:bCs w:val="1"/>
        </w:rPr>
        <w:t xml:space="preserve">Vladimír Kaštyl, pořadatel, Spolek bruntálských fotografů: </w:t>
      </w:r>
      <w:r>
        <w:rPr/>
        <w:t xml:space="preserve">„Někdy je pro ty žáky těžké sami ohodnotit tu fotku a třeba jsou sami překvapeni, že se umístili.“</w:t>
      </w:r>
    </w:p>
    <w:p>
      <w:pPr/>
      <w:r>
        <w:rPr/>
        <w:t xml:space="preserve"> Mezi vítězi byli účastníci s vlastním fotoaparátem i ti s kvalitními fotografiemi z mobilu.</w:t>
      </w:r>
    </w:p>
    <w:p>
      <w:pPr/>
      <w:r>
        <w:rPr>
          <w:b w:val="1"/>
          <w:bCs w:val="1"/>
        </w:rPr>
        <w:t xml:space="preserve">Jan Daněk, vítěz kategorie Lidé a portrét, zlatá medaile ČFFU:</w:t>
      </w:r>
      <w:r>
        <w:rPr/>
        <w:t xml:space="preserve"> „Baví mě hodně portrét a focení s lidmi a někdy i nějaká ta krajina a nebo architektura.“</w:t>
      </w:r>
    </w:p>
    <w:p>
      <w:pPr/>
      <w:r>
        <w:rPr>
          <w:b w:val="1"/>
          <w:bCs w:val="1"/>
        </w:rPr>
        <w:t xml:space="preserve">Thaisa Otipková, vítězka kategorie Reportáž: </w:t>
      </w:r>
      <w:r>
        <w:rPr/>
        <w:t xml:space="preserve">„Já nefotím, že bych se na to zaměřovala, to je spíš tak za zábavou.“</w:t>
      </w:r>
    </w:p>
    <w:p>
      <w:pPr/>
      <w:r>
        <w:rPr>
          <w:b w:val="1"/>
          <w:bCs w:val="1"/>
        </w:rPr>
        <w:t xml:space="preserve">Marie Antonie Světláková, držitelka čestného uznání:</w:t>
      </w:r>
      <w:r>
        <w:rPr/>
        <w:t xml:space="preserve"> „Já strašně ráda fotím pomocí malování světlem, to mě hodně baví.“</w:t>
      </w:r>
    </w:p>
    <w:p>
      <w:pPr/>
      <w:r>
        <w:rPr>
          <w:b w:val="1"/>
          <w:bCs w:val="1"/>
        </w:rPr>
        <w:t xml:space="preserve">Adam Jaroš, držitel čestného uznání: </w:t>
      </w:r>
      <w:r>
        <w:rPr/>
        <w:t xml:space="preserve">„A tam ta fotka vznikla úplně náhodou, když jsme byli s kamarády venku, bratranec jezdí na motorce.“</w:t>
      </w:r>
    </w:p>
    <w:p>
      <w:pPr/>
      <w:r>
        <w:rPr>
          <w:b w:val="1"/>
          <w:bCs w:val="1"/>
        </w:rPr>
        <w:t xml:space="preserve">Klára Vokálová, držitelka čestného uznání:</w:t>
      </w:r>
      <w:r>
        <w:rPr/>
        <w:t xml:space="preserve"> „Mobilem, já ničím jiným nefotím. Vyfotila jsme svoji sestřenici když se smála, tak jsem to chtěla zachytit.“</w:t>
      </w:r>
    </w:p>
    <w:p>
      <w:pPr/>
      <w:r>
        <w:rPr/>
        <w:t xml:space="preserve"> Organizátoři i soutěžící věří, že příští, šestý ročník, který bude vyhlášen, bude opět vyhodnocován společně na velké slavnostní vernisáži a za účasti patrona soutěže, fotografa Jindřich Štreita.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9061/v-bruntale-byla-vyhodnocena-mezinarodni-fotosoutez-region-ocima-mlad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2026-04-11T10:45:08+02:00</dcterms:created>
  <dcterms:modified xsi:type="dcterms:W3CDTF">2026-04-11T10:45:08+02:00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