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jako první město v zemi motoplochu. Budou se na ní učit jezdit motorkáři</w:t>
      </w:r>
    </w:p>
    <w:p>
      <w:pPr/>
      <w:r>
        <w:rPr/>
        <w:t xml:space="preserve">Ostrava se jako první město v České republice může chlubit motoplochou, která je speciálně připravená a vybavená pro řidičský výcvik a závěrečné zkoušky motocyklistů. Do dráhy Ostrava investovala zhruba 35 milionů korun.</w:t>
      </w:r>
    </w:p>
    <w:p>
      <w:pPr/>
      <w:r>
        <w:rPr>
          <w:b w:val="1"/>
          <w:bCs w:val="1"/>
        </w:rPr>
        <w:t xml:space="preserve">Dalibor Mozdřeň, vedoucí odboru dopravně správních činností MMO: </w:t>
      </w:r>
      <w:r>
        <w:rPr/>
        <w:t xml:space="preserve">"Základní rozměry, které doporučuje ministerstvo byly 95 - 125 a 9 - 10 metrů šířky. Tato plocha nabízí více než 300 metrů délky a 10 - 20 metrů šířky." </w:t>
      </w:r>
    </w:p>
    <w:p>
      <w:pPr/>
      <w:r>
        <w:rPr/>
        <w:t xml:space="preserve">Zpevněná asfaltová plocha má asi 300 metrů a je oficiálně akreditovaná. Řidiči se na ní mohou naučit všechno, co pak využijí jednak u zkoušek ale hlavně v provozu. </w:t>
      </w:r>
    </w:p>
    <w:p>
      <w:pPr/>
      <w:r>
        <w:rPr>
          <w:b w:val="1"/>
          <w:bCs w:val="1"/>
        </w:rPr>
        <w:t xml:space="preserve">Tomáš Otisk, instruktor autoškoly: </w:t>
      </w:r>
      <w:r>
        <w:rPr/>
        <w:t xml:space="preserve">"Je to určitě bonus a pokud tuto plochu budeme mít k dispozici i pro výcvik, tak je to super."</w:t>
      </w:r>
    </w:p>
    <w:p>
      <w:pPr/>
      <w:r>
        <w:rPr>
          <w:b w:val="1"/>
          <w:bCs w:val="1"/>
        </w:rPr>
        <w:t xml:space="preserve">Antonín Měsíc, vedoucí provozu autoškol MMO</w:t>
      </w:r>
      <w:r>
        <w:rPr/>
        <w:t xml:space="preserve">: "Mají nyní připravenou plochu, která je úplně luxusní na to, aby zkoušku zdárně udělali, pokud jsou připraveni z autoškoly." </w:t>
      </w:r>
    </w:p>
    <w:p>
      <w:pPr/>
      <w:r>
        <w:rPr/>
        <w:t xml:space="preserve">Samotní řidiči si tuto možnost pochvalují a mnozí ji chtějí využívat i pro další zdokonalování. Nejprve je ale čekaly závěrečné zkoušky.</w:t>
      </w:r>
    </w:p>
    <w:p>
      <w:pPr/>
      <w:r>
        <w:rPr>
          <w:b w:val="1"/>
          <w:bCs w:val="1"/>
        </w:rPr>
        <w:t xml:space="preserve">úspěšná absolventka závěrečné jízdy: </w:t>
      </w:r>
      <w:r>
        <w:rPr/>
        <w:t xml:space="preserve">"Asi je to lepší, jenom jsme měla problém s tou závěrečnou disciplínou, protože to bylo lehce v zatáčce. Stres je tady v tom strašně zásadní."  </w:t>
      </w:r>
    </w:p>
    <w:p>
      <w:pPr/>
      <w:r>
        <w:rPr/>
        <w:t xml:space="preserve">Plocha ale nebude sloužit pouze motorkám. Centrum bezpečné jízdy ji chce využívat i k celoživotnímu vzdělávání řidičů a na kurzy prevence dopravních nehod.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588/ostrava-ma-jako-prvni-mesto-v-zemi-motoplochu-budou-se-na-ni-ucit-jezdit-motor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2026-04-21T03:07:35+02:00</dcterms:created>
  <dcterms:modified xsi:type="dcterms:W3CDTF">2026-04-21T03:07:35+02:00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