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1. etapa revitalizace vnitrobloku mezi Hlavní třídou a náměstím J. Nerudy  v Ostravě-Porubě</w:t>
      </w:r>
    </w:p>
    <w:p>
      <w:pPr/>
      <w:r>
        <w:rPr/>
        <w:t xml:space="preserve">Dvůr za Hlavní třídou v části od ulice 17. listopadu po ulici Komenského je téměř hotový. Kompletně byly opraveny chodníky, vozovka i veřejné osvětlení a přibyla také parkovací místa. Chybí už jen poslední detaily.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“Tady ještě budou probíhat jemné terénní úpravy. Vnitroblok obohatí nový mobiliář, z něhož asi nejzajímavějším prvkem bude vyvýšené posezení se záhony, kterých tady bude zhruba 5 nebo 6. Je tady první veřejný gril.”</w:t>
      </w:r>
    </w:p>
    <w:p>
      <w:pPr/>
      <w:r>
        <w:rPr/>
        <w:t xml:space="preserve">Ve vnitrobloku nechybí ani klasické lavičky a houpačka pro děti. Obměnou prošla i zeleň. Vysázeno tady bylo téměř 30 nových stromů a stovka okrasných keřů.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“Po rekonstrukci v rámci celého řešeného úseku bude k dispozici více než 100 nových legálních normových parkovacích míst.”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vždycky říkám, že opravdu prokoukne to prostranství až napřesrok. Až skutečně vyroste veškerá tráva, výsadby a další věci a to nějakou dobu trvá.” </w:t>
      </w:r>
    </w:p>
    <w:p>
      <w:pPr/>
      <w:r>
        <w:rPr/>
        <w:t xml:space="preserve">Pracuje se už i ve spodní části vnitrobloku. Tedy v prostoru od ulice Komenského po zhruba Alšovo náměstí.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“Jedná se o kompletní rekonstrukci vozovky, chodníků, vybudování nových parkovacích míst, terénní úpravy, nové veřejné osvětlení.”</w:t>
      </w:r>
    </w:p>
    <w:p>
      <w:pPr/>
      <w:r>
        <w:rPr/>
        <w:t xml:space="preserve">Kompletně bude celý vnitroblok hotový do listopadu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04/skoncila-1-etapa-revitalizace-vnitrobloku-mezi-hlavni-tridou-a-namestim-j-nerudy-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2026-08-02T00:18:51+02:00</dcterms:created>
  <dcterms:modified xsi:type="dcterms:W3CDTF">2026-08-02T00:18:51+02:00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