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zacházení s pyrotechnikou buďte opatrní. Alkohol není dobrý rádce</w:t>
      </w:r>
    </w:p>
    <w:p>
      <w:pPr/>
      <w:r>
        <w:rPr/>
        <w:t xml:space="preserve">Zábavná pyrotechnika k silvestrovským oslavám sice patří, ale měla by být používána se zdravým rozumem. Přesto pak každý první leden přichází od zdravotnické záchranné služby informace o počtu poraněných či amputovaných prstů nebo zraněných očích apod. Připomeneme si tedy opět hlavní zásady bezpečného zacházení s pyrotechnikou. 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"Rozhodně nevyrábějte pyrotechniku doma, byť máte zaručený návod od kamaráda či z internetu. Nerozebírejte ani se nepouštějte do úprav zakoupené pyrotechniky. "</w:t>
      </w:r>
    </w:p>
    <w:p>
      <w:pPr/>
      <w:r>
        <w:rPr/>
        <w:t xml:space="preserve">Pyrotechnika se dělí do 4 kategorií  a každá je určena pro osoby od určitého věku nebo jen pro profesionály. Určitě by měla být nakupována v kamenných obchodech a vždy používána podle návodu. Pokud selže, rozhodně by neměla být znovu zapalována, či jinak aktivována.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"V návodu výrobce je uvedeno, jak se k pyrotechnice, která neexploduje, chovat. Ideální je ji zalít vodou a postavit na nehořlavé místo mimo obydlí a dosah osob. Je možné pyrotechniku také zasypat sněhem, ale označit, aby se k ní nedostala nepovolaná osoba, před kterou by mohla náhle explodovat." </w:t>
      </w:r>
    </w:p>
    <w:p>
      <w:pPr/>
      <w:r>
        <w:rPr/>
        <w:t xml:space="preserve">Na závěr ještě jedna z nejdůležitějších rad - pyrotechnika a alkohol není vhodná kombinace. Měl by s ní manipulovat vždy jen střízlivý člověk. Pyrotechnika rovněž nepatří do rukou dětem.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49/pri-zachazeni-s-pyrotechnikou-budte-opatrni-alkohol-neni-dobry-r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2026-10-31T02:41:14+01:00</dcterms:created>
  <dcterms:modified xsi:type="dcterms:W3CDTF">2026-10-31T02:41:14+01:00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