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7.2.2023,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USAR tým z našeho kraje vyrazil na pomoc Turecku. Místo jejich nasazení je město Adiyaman</w:t>
      </w:r>
    </w:p>
    <w:p>
      <w:pPr/>
      <w:r>
        <w:rPr/>
        <w:t xml:space="preserve">Po zhruba 15 letech přípravy vyrazil vůbec poprvé z České republiky celý speciální tým záchranářů, převážně hasičů, na pomoc do Turecka. Menší segmenty USAR týmu už pomáhaly například po výbuchu v Bejrútu, ale celý těžký tým pomáhá poprvé. Jde o 69 lidí cvičených na záchranu osob ze sutin. </w:t>
      </w:r>
    </w:p>
    <w:p>
      <w:pPr/>
      <w:r>
        <w:rPr>
          <w:b w:val="1"/>
          <w:bCs w:val="1"/>
        </w:rPr>
        <w:t xml:space="preserve">Jiří Němčík, velitel USAR týmu:</w:t>
      </w:r>
      <w:r>
        <w:rPr/>
        <w:t xml:space="preserve"> "Ten tým se skládá z jakési manažerské části a 2/3 jsou opravdu záchranáři, kteří mají speciální výcvik, jak pro vyhledávání osob ve zřícených budovách, tak pro jejich stabilizaci a vyprošťování zavalených osob." </w:t>
      </w:r>
    </w:p>
    <w:p>
      <w:pPr/>
      <w:r>
        <w:rPr/>
        <w:t xml:space="preserve">Důležitou součástí odřadu jsou kynologové a jejich speciálně vycvičení psi, kteří umějí v sutinách najít živé osoby. </w:t>
      </w:r>
    </w:p>
    <w:p>
      <w:pPr/>
      <w:r>
        <w:rPr>
          <w:b w:val="1"/>
          <w:bCs w:val="1"/>
        </w:rPr>
        <w:t xml:space="preserve">kynolog USAR týmu: </w:t>
      </w:r>
      <w:r>
        <w:rPr/>
        <w:t xml:space="preserve">"Tohle je německý knírač, fenka, je to služební pes hasičského záchranného sboru a je atestovaný na hledání osob v sutinách. Obdobně je na tom všech 7 psů, kteří jednou s ní. Jsou stejně připravení."</w:t>
      </w:r>
    </w:p>
    <w:p>
      <w:pPr/>
      <w:r>
        <w:rPr/>
        <w:t xml:space="preserve">USAR tým je v místě určení schopen fungovat zcela nezávisle. Veze si materiál na záchranu, ale i vlastní stany, jídlo a všechno, co potřebuje na asi 10 dní. Na letiště se přišli rozloučit ředitel hasičů i hejtman kraje. 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"Bude to mise, kde bude hodně nebezpečí, tak já bych všem chtěl popřát šťastný návrat." </w:t>
      </w:r>
    </w:p>
    <w:p>
      <w:pPr/>
      <w:r>
        <w:rPr/>
        <w:t xml:space="preserve">Po přistání v Turecku, byl tým přesunut vojenskými letouny Casa do asi dvousettisícového města Adiyaman, kde bude působit. Další informace z místa vám zprostředkujeme co nejdříve.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609/usar-tym-z-naseho-kraje-vyrazil-na-pomoc-turecku-misto-jejich-nasazeni-je-mesto-adiyam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2026-05-31T08:02:45+02:00</dcterms:created>
  <dcterms:modified xsi:type="dcterms:W3CDTF">2026-05-31T08:02:45+02:00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