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16.5.2023,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Jubilejní kolonií vás provede nová appka. Chystá se i nová publikace o historii Ostravy-Jihu</w:t>
      </w:r>
    </w:p>
    <w:p>
      <w:pPr/>
      <w:r>
        <w:rPr/>
        <w:t xml:space="preserve">Milovníci historie se dočkají další publikace. Radnice připravuje kroniku, která bude tentokrát popisovat, jak to v Ostravě-Jihu vypadalo v roce 1961. </w:t>
      </w:r>
    </w:p>
    <w:p>
      <w:pPr/>
      <w:r>
        <w:rPr>
          <w:b w:val="1"/>
          <w:bCs w:val="1"/>
        </w:rPr>
        <w:t xml:space="preserve">Petr Lexa Přendík, kronikář, MOb Ostrava-Jih: </w:t>
      </w:r>
      <w:r>
        <w:rPr/>
        <w:t xml:space="preserve">“Je to kronika, která je pokračováním té poslední, kterou jsme vydali v loňském roce a zaměřuje se nejen na Zábřeh, ale i na Hrabůvku a Hrabovou. Popisuje především průmysl, zemědělství, obchody, služby a taky zejména popisuje výstavbu sídliště Stalingrad, čili zástavby v okolí náměstí SNP.” </w:t>
      </w:r>
    </w:p>
    <w:p>
      <w:pPr/>
      <w:r>
        <w:rPr/>
        <w:t xml:space="preserve">Radnice uvítá veškeré fotografie, materiály, školní snímky, archivní dokumenty, vysvědčení, a cokoliv, co souvisí s přelomem 50. a 60. let a co se váže k těmto tématům. </w:t>
      </w:r>
    </w:p>
    <w:p>
      <w:pPr/>
      <w:r>
        <w:rPr>
          <w:b w:val="1"/>
          <w:bCs w:val="1"/>
        </w:rPr>
        <w:t xml:space="preserve">Petr Lexa Přendík, kronikář, MOb Ostrava-Jih:</w:t>
      </w:r>
      <w:r>
        <w:rPr/>
        <w:t xml:space="preserve"> “Pokud obyvatelé Jihu něco mají, tak bude nejlepší, pokud mě budou kontaktovat na mém telefonním čísle nebo na mé emailové adrese.” </w:t>
      </w:r>
    </w:p>
    <w:p>
      <w:pPr/>
      <w:r>
        <w:rPr/>
        <w:t xml:space="preserve">A v Ostravě-Jihu mají i novinku. Tou je appka, která Vás provede skvostem obvodu. Tedy Jubilejní kolonií. </w:t>
      </w:r>
    </w:p>
    <w:p>
      <w:pPr/>
      <w:r>
        <w:rPr>
          <w:b w:val="1"/>
          <w:bCs w:val="1"/>
        </w:rPr>
        <w:t xml:space="preserve">Petr Lexa Přendík, kronikář, MOb Ostrava-Jih:</w:t>
      </w:r>
      <w:r>
        <w:rPr/>
        <w:t xml:space="preserve"> “Na konci loňského roku, před Vánoci jsme vydali opět knihu o Jubilejní kolonii a abychom tuto unikátní širokou oblast zpřístupnili široké veřejnosti , tak jsme se rozhodli oslovit aplikaci smartguide a vytvořili jsme si takovou procházkovou trasu. Takže každý, kdo není úplně třeba na čtení a listování knihou, si tentokrát může udělat samostatnou vycházku do Jubilejní kolonie a pomocí této aplikace, která ho vede od jednoho bodu k druhému podle mapy, se dozví základní přehled o dějinách Jubilejní kolonie, o jejím stavebním vývoji, o osobnostech, spolcích a podobně.”</w:t>
      </w:r>
    </w:p>
    <w:p>
      <w:pPr/>
      <w:r>
        <w:rPr/>
        <w:t xml:space="preserve">Aplikace je přístupná zcela zdarma a je velmi intuitivní, takže se nikdo nemusí bát, že by ji nezvládl. </w:t>
      </w:r>
    </w:p>
    <w:p>
      <w:pPr/>
      <w:r>
        <w:rPr/>
        <w:t xml:space="preserve">Podle aplikace je procházka koncipována na 3 hodiny, ale dá se zvládnout i třeba za hodinu. Zahrnuje totiž  i posezení v místní kavárně.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7238/jubilejni-kolonii-vas-provede-nova-appka-chysta-se-i-nova-publikace-o-historii-ostravy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2026-07-30T05:36:56+02:00</dcterms:created>
  <dcterms:modified xsi:type="dcterms:W3CDTF">2026-07-30T05:36:56+02:00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