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USA letos zprovozní 9GW nových plynových elektráren</w:t>
      </w:r>
    </w:p>
    <w:p>
      <w:pPr/>
      <w:r>
        <w:rPr/>
        <w:t xml:space="preserve">V USA bylo v letošním roce uvedeno do provozu již 10 nových  elektráren spalujících zemní plyn o celkovém instalovaném výkonu 6,8 GW. Do  konce roku by mělo být uvedeno do provozu dalších 6 elektráren s celkovým  instalovaným výkonem 1,8 GW. Pro srovnání, v roce 2022 bylo zprovozněno 11  nových plynových elektráren s celkovým instalovaným výkonem 5,6 GW.</w:t>
      </w:r>
    </w:p>
    <w:p>
      <w:pPr/>
      <w:r>
        <w:rPr/>
        <w:t xml:space="preserve">V příštích dvou letech by podle agentury měl rozvoj  plynových zdrojů v USA mírně zpomalit, když by do provozu mělo být uvedeno  celkem 20 nových elektráren s celkovým instalovaným výkonem 7,7 GW.</w:t>
      </w:r>
    </w:p>
    <w:p>
      <w:pPr/>
      <w:r>
        <w:rPr/>
        <w:t xml:space="preserve">Ze zveřejněných údajů vyplývá, že z pohledu počtu nových  zdrojů jsou v posledních dvou letech stejným tempem rozvíjeny jak paroplynové  elektrárny, tak plynové elektrárny s otevřeným cyklem. Za poslední dva roky  bylo v USA zprovozněno 13 nových paroplynových elektráren s celkovým  instalovaným výkonem 12,4 GW a 14 elektráren s otevřeným cyklem s celkovým  instalovaným výkonem 1,9 GW.</w:t>
      </w:r>
    </w:p>
    <w:p>
      <w:pPr/>
      <w:r>
        <w:rPr/>
        <w:t xml:space="preserve">Zatímco účinnost paroplynových elektráren se běžně pohybuje  v rozmezí 55 až 60 % a tyto zdroje jsou proto provozovány i v pološpičkovém a  základním zatížení, elektrárny s otevřeným cyklem dosahují běžně účinnosti  kolem 35 až 40 % a jsou proto zpravidla využívány jako špičkové a flexibilní  zdroje pro vykrývání náhlých změn v poptávce po elektřině nebo proměnlivé  výroby elektřiny ze solárních a větrných elektráren.</w:t>
      </w:r>
    </w:p>
    <w:p>
      <w:pPr/>
      <w:r>
        <w:rPr/>
        <w:t xml:space="preserve">Více než polovina nového výkonu z  let 2022 a 2023 připadá na Texas, který má vysoké denní špičky poptávky po  elektřině v letním období a v posledních letech zažil významný rozvoj  obnovitelných zdrojů energie. V letech 2024 a 2025 by mělo být zprovozněno  dalších 2,8 GW nových zdrojů, a to zejména v Texasu poblíž hustě osídlených  oblastí.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883/energie-a-kraj-usa-letos-zprovozni-9gw-novych-plynovych-elektr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2026-04-15T12:45:55+02:00</dcterms:created>
  <dcterms:modified xsi:type="dcterms:W3CDTF">2026-04-15T12:45:55+02:00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