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musela doma body doma tvrdě vybojovat</w:t>
      </w:r>
    </w:p>
    <w:p>
      <w:pPr/>
      <w:r>
        <w:rPr/>
        <w:t xml:space="preserve">Stonavští fotbalisté se poprvé v rámci jarní části soutěže porvali o body na domácím trávníku. První domácí zápas sezóny totiž odehráli na umělce v Horní Suché proti Českému Těšínu. Soupeřem jim byl tentokrát Oldřišov. Přestože domácí do zápasu vstupovali v roli favorita tři body v tabulce museli tvrdě vybojovat. První branku v síti hostů viděli diváci až ve 39. minutě. Druhou vítěznou branku pak pak padla dvacet minut před koncem zápasu.</w:t>
      </w:r>
    </w:p>
    <w:p>
      <w:pPr/>
      <w:r>
        <w:rPr>
          <w:b w:val="1"/>
          <w:bCs w:val="1"/>
        </w:rPr>
        <w:t xml:space="preserve">Tomáš Mančař, trenér SK Stonava:</w:t>
      </w:r>
      <w:r>
        <w:rPr/>
        <w:t xml:space="preserve"> „Kdyby v prvním poločase  hosté řešili situace, tak jsme mohli prohrávat 3:1 nebo 3:2, když vezmu ty šance, ale zase na druhou stranu, v druhém poločase, oni už žádné takové šance vyloženě neměli, ale my jsme je měli. Když se dostaneme sami před gólmana a napálíme to rovnou do gólmana, je to špatně,. Ale na to se historie neptá. Máme tři body, ty jsme potvrdili a teď se musíme připravit na další zápas.“</w:t>
      </w:r>
    </w:p>
    <w:p>
      <w:pPr/>
      <w:r>
        <w:rPr/>
        <w:t xml:space="preserve">Stonavští fotbalistéy teď budou hosty Kravařích. Doma se opět utkají v sobotu 13. Dubna. Soupeřem jim bude Háj ve Slezsku.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393/stonava-musela-doma-body-doma-tvrde-vyboj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2026-08-18T07:44:25+02:00</dcterms:created>
  <dcterms:modified xsi:type="dcterms:W3CDTF">2026-08-18T07:44:25+02:00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