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porubské radnice si vyzkoušeli evakuaci. Cvičili postupy při požáru</w:t>
      </w:r>
    </w:p>
    <w:p>
      <w:pPr/>
      <w:r>
        <w:rPr/>
        <w:t xml:space="preserve"> Nepředvídatelné situace se nevyhýbají nikomu. Vedení Poruby si to uvědomuje a snaží se na takové případy, co nejlépe připravit.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budově A ÚMOb proběhne taktické cvičení na simulaci požáru v budově, což si myslím, že je věc, která tady nikdy nebyla. Máme propracovanou databázi veškerých zaměstnanců a kontaktů na ně. A tato databáze bude využita k informování pomocí sms. Evakuováni budou všichni zaměstnanci budovy A ÚMOb, což je 108 zaměstnanců. Přesunout by se všichni měli na určené místo, které je naproti budovy A.”</w:t>
      </w:r>
    </w:p>
    <w:p>
      <w:pPr/>
      <w:r>
        <w:rPr/>
        <w:t xml:space="preserve">Ve 3. podlaží ÚMOb Poruba vypukl simulovaný požár od rychlovarné konvice. </w:t>
      </w:r>
    </w:p>
    <w:p>
      <w:pPr/>
      <w:r>
        <w:rPr>
          <w:b w:val="1"/>
          <w:bCs w:val="1"/>
        </w:rPr>
        <w:t xml:space="preserve">Martin Mrázek, referent bezpečnosti a krizového řízení, ÚMOb Poruba: </w:t>
      </w:r>
      <w:r>
        <w:rPr>
          <w:i w:val="1"/>
          <w:iCs w:val="1"/>
        </w:rPr>
        <w:t xml:space="preserve">,,První věc, kterou jsem udělal poté, co jsem dostal informace od vrátného o tom, že došlo k požáru, bylo, že jsem odeslal varovné sms hromadně všem zaměstnancům, kteří se nacházeli v úřadě. Vzal jsem si vestu a šel jsem s tlakovou varovnou sirénou. Obcházel jsem všechny patra budovy úřadu a přitom jsem křičel hoří, opusťte budovu.” </w:t>
      </w:r>
    </w:p>
    <w:p>
      <w:pPr/>
      <w:r>
        <w:rPr/>
        <w:t xml:space="preserve">Na místo okamžitě vyjely dvě hasičské jednotky z Ostravy-Poruby a Ostravy-Zábřehu. Celkem se cvičení zúčastnilo 14 hasičů se čtyřmi kusy techniky.</w:t>
      </w:r>
    </w:p>
    <w:p>
      <w:pPr/>
      <w:r>
        <w:rPr>
          <w:b w:val="1"/>
          <w:bCs w:val="1"/>
        </w:rPr>
        <w:t xml:space="preserve">Petr Andráško, mluvčí HZS MSK: </w:t>
      </w:r>
      <w:r>
        <w:rPr>
          <w:i w:val="1"/>
          <w:iCs w:val="1"/>
        </w:rPr>
        <w:t xml:space="preserve">,,Když Integrované bezpečnostní centrum dostane informaci o požáru, tak okamžitě na dané místo vysílá potřebné jednotky a síly. Hasiči mají 2 minuty na to, aby ze stanice vyjeli, ať už se nachází kdekoliv. A poté následuje doprava na to místo a ta je ovlivněna hned několika aspekty. Ať už je to dopravní zácpou nebo tím, aby se ustanovila hasičská technika. Budeme mít i automobilový žebřík s dosahem 30 m.”</w:t>
      </w:r>
    </w:p>
    <w:p>
      <w:pPr/>
      <w:r>
        <w:rPr/>
        <w:t xml:space="preserve">Hasiči museli v rámci cvičení z hořící budovy evakuovat dva zaměstnance. </w:t>
      </w:r>
    </w:p>
    <w:p>
      <w:pPr/>
      <w:r>
        <w:rPr>
          <w:b w:val="1"/>
          <w:bCs w:val="1"/>
        </w:rPr>
        <w:t xml:space="preserve">Tomáš Přinosil, velitel hasičské stanice Ostrava-Poruba: </w:t>
      </w:r>
      <w:r>
        <w:rPr>
          <w:i w:val="1"/>
          <w:iCs w:val="1"/>
        </w:rPr>
        <w:t xml:space="preserve">,,Hlavním úkolem je provést efektivně hasební zásah a kromě toho je potřeba provést záchranu dvou osob, které se nestihly samovolně evakuovat. V jednom případě využijeme pro záchranu výškovou techniku, v tom druhém případě bude osoba vyvedena s pomocí tzv. vyváděcí kukly a tu osobu za naší asistence vyvedeme ven na bezpečné místo, na místo shromaždiště.” </w:t>
      </w:r>
    </w:p>
    <w:p>
      <w:pPr/>
      <w:r>
        <w:rPr>
          <w:b w:val="1"/>
          <w:bCs w:val="1"/>
        </w:rPr>
        <w:t xml:space="preserve">Zaměstnanci ÚMOb Poruba: </w:t>
      </w:r>
      <w:r>
        <w:rPr>
          <w:i w:val="1"/>
          <w:iCs w:val="1"/>
        </w:rPr>
        <w:t xml:space="preserve">,,My jsme viděli kouř z okna, respektive kolega ve vedlejší kanceláři viděl kouř, ale to jsme ještě zůstávali klidní, protože jsme nevěděli, co se děje. A pak nám přišly evakuační sms a kolega referent bezpečnosti chodil z klaksonem a křičel hoří. Věděli jsme, kde máme evakuační schodiště, věděli jsme kde máme evakuační shromaždiště, všechny cedulky tam byly, žádná zácpa nebyla.” </w:t>
      </w:r>
    </w:p>
    <w:p>
      <w:pPr/>
      <w:r>
        <w:rPr>
          <w:i w:val="1"/>
          <w:iCs w:val="1"/>
        </w:rPr>
        <w:t xml:space="preserve">,,Fakticky evakuace nastala poté, co se na schodišti ohlásil požár tím, že tam někdo začal křičet požár nebo hoří. </w:t>
      </w:r>
      <w:r>
        <w:rPr/>
        <w:t xml:space="preserve">Nemyslím si, že by nastala zmatená situace. Vedoucí pracovníci kontrolovali kanceláře a koordinovali odchod svých podřízených z budovy.”</w:t>
      </w:r>
    </w:p>
    <w:p>
      <w:pPr/>
      <w:r>
        <w:rPr>
          <w:b w:val="1"/>
          <w:bCs w:val="1"/>
        </w:rPr>
        <w:t xml:space="preserve">Petr Andráško, mluvčí HZS MSK: </w:t>
      </w:r>
      <w:r>
        <w:rPr>
          <w:i w:val="1"/>
          <w:iCs w:val="1"/>
        </w:rPr>
        <w:t xml:space="preserve">,,Každá hasičská stanice</w:t>
      </w:r>
      <w:r>
        <w:rPr>
          <w:i w:val="1"/>
          <w:iCs w:val="1"/>
        </w:rPr>
        <w:t xml:space="preserve">by měla mít minimálně jednou ročně jedno taktické a jedno prověřovací cvičení. Z naší praxe je těch cvičení více. A jenom to kvitujeme. Ve spolupráci s danou firmou, městem, úřadem a tak dále, je to vždy přínosem.</w:t>
      </w:r>
      <w:r>
        <w:rPr>
          <w:i w:val="1"/>
          <w:iCs w:val="1"/>
        </w:rPr>
        <w:t xml:space="preserve">Každý požár a každá mimořádná událost je opravdu jiná. </w:t>
      </w:r>
      <w:r>
        <w:rPr>
          <w:i w:val="1"/>
          <w:iCs w:val="1"/>
        </w:rPr>
        <w:t xml:space="preserve">To je právě i ten důvod, proč ta cvičení vznikají a proč je podnikáme, protože hasiči musejí být opravdu připraveni na všechno.”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,,Velmi se zaměřujeme na bezpečnost a prevenci hlavně. A v rámci té prevence jsme se domluvili, že i toto je důležitá součást, a je třeba to procvičovat tak, aby věci, které mají lidé načtené, si mohli ověřit v praxi a byli na tu situaci lépe připraveni. A doufám, že závěry z takového taktického cvičení zdokonalíme celý proces.”</w:t>
      </w:r>
    </w:p>
    <w:p>
      <w:pPr/>
      <w:r>
        <w:rPr>
          <w:b w:val="1"/>
          <w:bCs w:val="1"/>
        </w:rPr>
        <w:t xml:space="preserve">Martin Mrázek, referent bezpečnosti a krizového řízení, ÚMOb Poruba: </w:t>
      </w:r>
      <w:r>
        <w:rPr>
          <w:i w:val="1"/>
          <w:iCs w:val="1"/>
        </w:rPr>
        <w:t xml:space="preserve">,,Zjistili jsme, že po hromadném odeslání sms došlo k poslední obdržené zprávě přibližně po 4 minutách, což nám přišlo poměrně dlouho. Budeme se zamýšlet nad tím, jak do budoucna varovný systém hromadného zasílání sms zmodernizujeme.” </w:t>
      </w:r>
    </w:p>
    <w:p>
      <w:pPr/>
      <w:r>
        <w:rPr>
          <w:b w:val="1"/>
          <w:bCs w:val="1"/>
        </w:rPr>
        <w:t xml:space="preserve">Tomáš Přinosil, velitel hasičské stanice Ostrava-Poruba: </w:t>
      </w:r>
      <w:r>
        <w:rPr>
          <w:i w:val="1"/>
          <w:iCs w:val="1"/>
        </w:rPr>
        <w:t xml:space="preserve">,,V ideálním stavu v podstatě bychom nemuseli nikoho zachraňovat, protože ta evakuace by proběhla samovolně, bez naší přítomnosti. A my budeme pouze řešit ten samotný požár.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My jsme se domluvili, že uděláme opravdu detailní vyhodnocení a na základě toho se přijmou případná opatření, aby v případě reálného zásahu vše proběhlo tak, jak má.” </w:t>
      </w:r>
    </w:p>
    <w:p>
      <w:pPr/>
      <w:r>
        <w:rPr/>
        <w:t xml:space="preserve">Podobná cvičení plánuje vedení radnice i do budoucna také ve svých dalších budovách, aby byli zaměstnanci na neočekávané situace dobře připraveni a uměli v krizových chvílích správně reagovat.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292/zamestnanci-porubske-radnice-si-vyzkouseli-evakuaci-cvicili-postupy-pri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2026-07-10T01:13:36+02:00</dcterms:created>
  <dcterms:modified xsi:type="dcterms:W3CDTF">2026-07-10T01:13:36+02:00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