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Šipka ve Štramberku nabízí náhled do pravěké historie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„Muzeum  Šipka je geologicko-archeologická expozice, která se zabývá nejstarší historií  Štramberku. Datuje se to tady zhruba od těch 40 000 let př. N. l., což  jsou ti neandrtálci, přes dobu bronzovou po středověk a také zde máme  geologické nálezy, staré asi 150 milionů let.“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„Podíváme-li  se na tu první vitrínu, tak se dozvíme, jak vypadalo před 150 milióny lety to druhohorní  moře. Bávalo velmi mělké, světlé a podíváme-li se na ty nejzajímavější  živočichy, tak jsou to lilijice. Ony vypadají jako palmy, proto si mnozí myslí,  že jde o rostlinu ale jde skutečně o živočichy. Nám vlastně z nich zbyly  jen ty části toho stonku. Tady poté můžeme vidět, jak vypadá ta geologická  současnost a jsou tam i ty malé části stonku lilijice, ty hvězdičky.“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„Vlastně ta dávná historie Štramberku je velmi významná pro celý region a je to  hlavně díky vápenci, který je velmi kvalitní. Ten se tady začal průmyslově těžit  v roce 1880 a vlastně celý ten region se díky té těžbě vápence pozvedl.“</w:t>
      </w:r>
    </w:p>
    <w:p>
      <w:pPr/>
      <w:r>
        <w:rPr/>
        <w:t xml:space="preserve">Nejvýznamnější zkameněliny pocházejí právě z  vápencového lomu Kotouč. Místní objevy můžeme zavděčit Karlu Jaroslavu  Maškovi.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„Jednou z nejvýznamnějších osobností pro naše muzeum Šipka, ale celkově  pro Štramberk i pro svět je pan Karel Jaroslav Maška. Byl to středoškolský  učitel matematiky a deskriptivy v Jičíně. Jeho celoživotním koníčkem byla  archeologie a paleontologie a právě on šel prozkoumat jeskyně a kopec Kotouč.  Tak se již odvíjí jeho slavný příběh, kdy odkryl jeskyni Šipku i Čertovu díru,  která byla na druhé straně Kotouče a právě v té Šipce odkryl kromě asi 80 000  zvířecích kostí i tu známou čelist neandrtálského dítěte.“</w:t>
      </w:r>
    </w:p>
    <w:p>
      <w:pPr/>
      <w:r>
        <w:rPr/>
        <w:t xml:space="preserve">Expozice je pojata netradičně, scénicky. V přízemí je  například inscenovaná jeskyně s animací pravěkých lovců či dobové  fotografie z počátků těžby vápence ve Štramberku. Dále zde najdeme ukázky  druhohorních zkamenělin, kosti a zuby pravěkých zvířat, kamenné nástroje  pravěkých lidí nebo bronzové artefakty z hradiska na kopci Kotouč.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„Za zmínku  určitě stojí jeden z našich největších pokladů. Jedná se o stříbrný disk z Kotouče  a vlastně ani nevíme, odkud se vzal, ale víme, že musel patřit někomu velmi  mocnému, protože je to z doby, kdy bylo stříbro ještě cennější než zlato.“</w:t>
      </w:r>
    </w:p>
    <w:p>
      <w:pPr/>
      <w:r>
        <w:rPr/>
        <w:t xml:space="preserve">Druhé patro muzea je věnováno edukační činnosti a také  krátkodobým výstavám.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„Děláme  tady výukové programy pro děti, přednášky pro veřejnost a ten prostor slouží i  výstavám, který se snažíme každoročně obměnit a otevřít novou výstavu. Ke každé  výstavě se navíc snažíme tematicky nastavit i naše aktivity po celý ten rok.“</w:t>
      </w:r>
    </w:p>
    <w:p>
      <w:pPr/>
      <w:r>
        <w:rPr/>
        <w:t xml:space="preserve">Letos od 15. května bude v muzeu otevřena nová výstava  s názvem Jeskyně Českých Karpat a lidé si budou moct zkusit například pozorování  místních netopýrů. V rámci výukových programů jsou poté organizovány i  komentované prohlídky samotné jeskyně Šipka, jejíž jméno muzeum 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4/muzeum-sipka-ve-stramberku-nabizi-nahled-do-prave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