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18.3.2026, 09:21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Mobilní odběry Krevního centra FNO opět dorazily i za dárci z úřadu centra Ostravy</w:t>
      </w:r>
    </w:p>
    <w:p>
      <w:pPr/>
      <w:r>
        <w:rPr/>
        <w:t xml:space="preserve">Už třetím rokem krevní centrum ostravské Fakultní nemocnice vyjíždí v rámci svých mobilních odběrů za dárci přímo do firem a institucí. Už po čtvrté se do projektu zapojila i radnice Moravské Ostravy a Přívozu.</w:t>
      </w:r>
    </w:p>
    <w:p>
      <w:pPr/>
      <w:r>
        <w:rPr>
          <w:b w:val="1"/>
          <w:bCs w:val="1"/>
        </w:rPr>
        <w:t xml:space="preserve">Petr Kuś (ANO), místostarosta Moravské Ostravy a Přívozu</w:t>
      </w:r>
      <w:r>
        <w:rPr/>
        <w:t xml:space="preserve">:  „Mně se to hrozně líbí, protože když to začalo, tak jsem si říkal, super, máme  to na úřadě, konečně stihnu zajít darovat krev, že vždycky jsem to právě  odkládal kvůli tomu, že jsem neměl čas.“</w:t>
      </w:r>
    </w:p>
    <w:p>
      <w:pPr/>
      <w:r>
        <w:rPr>
          <w:b w:val="1"/>
          <w:bCs w:val="1"/>
        </w:rPr>
        <w:t xml:space="preserve">Zuzana Jurčeková, koordinátorka mobilních odběrů, FNO</w:t>
      </w:r>
      <w:r>
        <w:rPr/>
        <w:t xml:space="preserve">:  „My jsme se tím mobilním odběrem přiblížili k těm dárcům daleko blíž. Spousta z  nich by třeba do té Poruby nedorazila, ať už z důvodu třeba komplikovaného  dojezdu nebo parkování. Takže se nám tímto daří vlastně, jak zajistit krev pro  fakultní nemocnici, tak také rozšiřovat tu naši dárcovskou základnu.“</w:t>
      </w:r>
    </w:p>
    <w:p>
      <w:pPr/>
      <w:r>
        <w:rPr/>
        <w:t xml:space="preserve">K odběru během dneška přijdou tři desítky dobrovolníků z  úřadu.</w:t>
      </w:r>
    </w:p>
    <w:p>
      <w:pPr/>
      <w:r>
        <w:rPr>
          <w:b w:val="1"/>
          <w:bCs w:val="1"/>
        </w:rPr>
        <w:t xml:space="preserve">Aneta Pinčáková, zaměstnankyně úřadu, dárkyně krve</w:t>
      </w:r>
      <w:r>
        <w:rPr/>
        <w:t xml:space="preserve">:  „Daruji často pokud jsem zdravá a daruji ráda.“ </w:t>
      </w:r>
    </w:p>
    <w:p>
      <w:pPr/>
      <w:r>
        <w:rPr>
          <w:b w:val="1"/>
          <w:bCs w:val="1"/>
        </w:rPr>
        <w:t xml:space="preserve">Petr Kuś (ANO), místostarosta Moravské Ostravy a Přívozu</w:t>
      </w:r>
      <w:r>
        <w:rPr/>
        <w:t xml:space="preserve">:  „Je důležité mít ty zásoby  pro případné třeba krizové stavy a takhle. A můžete skutečně zachránit člověku  život. Takže z toho důvodu to kvituji a darujte krev.</w:t>
      </w:r>
    </w:p>
    <w:p>
      <w:pPr/>
      <w:r>
        <w:rPr>
          <w:b w:val="1"/>
          <w:bCs w:val="1"/>
        </w:rPr>
        <w:t xml:space="preserve">Zuzana Jurčeková, koordinátorka mobilních odběrů, FNO</w:t>
      </w:r>
      <w:r>
        <w:rPr/>
        <w:t xml:space="preserve">:  „Mezi lidmi panuje taková myšlenka, že darují jenom ti, co mají krevní skupinu  0 a mínus, ale není to tak. My samozřejmě odebíráme dárce všech krevních skupin  a všechny ty krevní skupiny jsou pro nás stejně důležité.“</w:t>
      </w:r>
    </w:p>
    <w:p>
      <w:pPr/>
      <w:r>
        <w:rPr/>
        <w:t xml:space="preserve">Zájem o mobilní odběry stále roste. Krevní centrum fakultní  nemocnice nyní vyjíždí k dárcům dvakrát do týdne.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3644/mobilni-odbery-krevniho-centra-fno-opet-dorazily-i-za-darci-z-uradu-centra-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2026-06-27T02:44:52+02:00</dcterms:created>
  <dcterms:modified xsi:type="dcterms:W3CDTF">2026-06-27T02:44:52+02:00</dcterms:modified>
</cp:coreProperties>
</file>

<file path=docProps/custom.xml><?xml version="1.0" encoding="utf-8"?>
<Properties xmlns="http://schemas.openxmlformats.org/officeDocument/2006/custom-properties" xmlns:vt="http://schemas.openxmlformats.org/officeDocument/2006/docPropsVTypes"/>
</file>