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07:57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PrimMatu ve Frýdku-Místku uspěli s projektem Spojme generace</w:t>
      </w:r>
    </w:p>
    <w:p>
      <w:pPr/>
      <w:r>
        <w:rPr/>
        <w:t xml:space="preserve">Nejlepší týmy ze středních škol celé České republiky představily ve finále programu Social Innovation Relay svá funkční řešení na palčivé problémy společnosti, jako je nedostatek bytů, osamělost seniorů nebo duševní zdraví a závislost mládeže na nikotinu. Uspěl i tým frýdecko-místecké střední školy.</w:t>
      </w:r>
    </w:p>
    <w:p>
      <w:pPr/>
      <w:r>
        <w:rPr>
          <w:b w:val="1"/>
          <w:bCs w:val="1"/>
        </w:rPr>
        <w:t xml:space="preserve">Magda Kanalášová, koordinátorka projektu:</w:t>
      </w:r>
      <w:r>
        <w:rPr/>
        <w:t xml:space="preserve"> "Studenti na něm pracovali půl roku a určitě nejobtížnější bylo prokousat se tou administrativou, protože studenti se už moc těší na realizaci tohoto projektu. Opravdu naživo."</w:t>
      </w:r>
    </w:p>
    <w:p>
      <w:pPr/>
      <w:r>
        <w:rPr/>
        <w:t xml:space="preserve">To už je přidaná hodnota, nebo to je pořád ještě součást toho projektu, ta praktická část?</w:t>
      </w:r>
    </w:p>
    <w:p>
      <w:pPr/>
      <w:r>
        <w:rPr>
          <w:b w:val="1"/>
          <w:bCs w:val="1"/>
        </w:rPr>
        <w:t xml:space="preserve">Magda Kanalášová, koordinátorka projektu:</w:t>
      </w:r>
      <w:r>
        <w:rPr/>
        <w:t xml:space="preserve"> "Určitě je to součást projektu. Náš projekt byl oceněn hlavně proto, že je realizovatelný a hlavně udržitelný."</w:t>
      </w:r>
    </w:p>
    <w:p>
      <w:pPr/>
      <w:r>
        <w:rPr/>
        <w:t xml:space="preserve">Jaká je invence vašich svěřenců, když vymýšlejí ty výlety, večírky atd.?</w:t>
      </w:r>
    </w:p>
    <w:p>
      <w:pPr/>
      <w:r>
        <w:rPr>
          <w:b w:val="1"/>
          <w:bCs w:val="1"/>
        </w:rPr>
        <w:t xml:space="preserve">Magda Kanalášová, koordinátorka projektu:</w:t>
      </w:r>
      <w:r>
        <w:rPr/>
        <w:t xml:space="preserve"> "Invence je velká, opravdu se těší. Jsou velice motivovaní."</w:t>
      </w:r>
    </w:p>
    <w:p>
      <w:pPr/>
      <w:r>
        <w:rPr/>
        <w:t xml:space="preserve">Projekt z Frýdku-Místku byl zaměřen na posilování mezigeneračních vztahů pomocí společných aktivit seniorů a studentů.</w:t>
      </w:r>
    </w:p>
    <w:p>
      <w:pPr/>
      <w:r>
        <w:rPr>
          <w:b w:val="1"/>
          <w:bCs w:val="1"/>
        </w:rPr>
        <w:t xml:space="preserve">Adéla Krupová, studentka, PrimMat:</w:t>
      </w:r>
      <w:r>
        <w:rPr/>
        <w:t xml:space="preserve"> "Náš projekt je hlavně založen na tom, aby se propojovaly generace, protože v posledních letech se ty generace opravdu míjí. A právě tomuto bychom chtěli předejít tím, že budeme dělat společné akce, workshopy, nějaké taneční odpoledne nebo zájezdy, výlety někde poblíž do okolí. A tímto bychom chtěli předejít těm komplikacím, aby se ty generace míjely."</w:t>
      </w:r>
    </w:p>
    <w:p>
      <w:pPr/>
      <w:r>
        <w:rPr/>
        <w:t xml:space="preserve">Vy studujete turistický ruch. Jak se vám tato zkušenost do budoucna může hodit?</w:t>
      </w:r>
    </w:p>
    <w:p>
      <w:pPr/>
      <w:r>
        <w:rPr>
          <w:b w:val="1"/>
          <w:bCs w:val="1"/>
        </w:rPr>
        <w:t xml:space="preserve">Adéla Krupová, studentka, PrimMat:</w:t>
      </w:r>
      <w:r>
        <w:rPr/>
        <w:t xml:space="preserve"> "Určitě se nám to může hodit, co se týče třeba organizace, komunikace a i třeba jak vést skupinu lidí, jak tu akci prostě zorganizovat." </w:t>
      </w:r>
    </w:p>
    <w:p>
      <w:pPr/>
      <w:r>
        <w:rPr/>
        <w:t xml:space="preserve">Jaký si myslíte, že bude největší přínos toho projektu jak pro vás, tak pro ty seniory?</w:t>
      </w:r>
    </w:p>
    <w:p>
      <w:pPr/>
      <w:r>
        <w:rPr>
          <w:b w:val="1"/>
          <w:bCs w:val="1"/>
        </w:rPr>
        <w:t xml:space="preserve">Ema Marie Čaplová, studentka, PrimMat:</w:t>
      </w:r>
      <w:r>
        <w:rPr/>
        <w:t xml:space="preserve"> "No tak já si myslím, že pro nás to je hlavně ta praxe, že si to vyzkoušíme, ty výlety, tu organizaci a pro ty seniory. Já si myslím, že je důležité, aby se zapojovali do dnešní společnosti, ať nejsou vyčleňováni. Takže si myslím, že to bude výhodné pro obě strany, že oběma nám to pomůže."</w:t>
      </w:r>
    </w:p>
    <w:p>
      <w:pPr/>
      <w:r>
        <w:rPr/>
        <w:t xml:space="preserve">Úspěch svých studentů ocenilo i město Frýdek-Místek.</w:t>
      </w:r>
    </w:p>
    <w:p>
      <w:pPr/>
      <w:r>
        <w:rPr>
          <w:b w:val="1"/>
          <w:bCs w:val="1"/>
        </w:rPr>
        <w:t xml:space="preserve">Tomáš Pyško (Naše Město F-M), náměstek primátora Frýdku-Místku:</w:t>
      </w:r>
      <w:r>
        <w:rPr/>
        <w:t xml:space="preserve"> "Projekt pro mě znamená zase to, že má smysl pracovat s lidmi z mladé generace, kterým není vůbec lhostejná generace. Ta nejstarší právě."</w:t>
      </w:r>
    </w:p>
    <w:p>
      <w:pPr/>
      <w:r>
        <w:rPr/>
        <w:t xml:space="preserve">Je projekt opravdu realizovatelný v rámci Frýdku-Místku?</w:t>
      </w:r>
    </w:p>
    <w:p>
      <w:pPr/>
      <w:r>
        <w:rPr>
          <w:b w:val="1"/>
          <w:bCs w:val="1"/>
        </w:rPr>
        <w:t xml:space="preserve">Tomáš Pyško (Naše Město F-M), náměstek primátora Frýdku-Místku:</w:t>
      </w:r>
      <w:r>
        <w:rPr/>
        <w:t xml:space="preserve"> "Zcela určitě v Centru aktivních seniorů, ale podle mě i na dalších místech, mohou tito studenti nabídnout seniorům různé exkurze, přednášky a hlavně scházení se s nimi. A to je podle mě to nejdůležitější, že ti lidé mají pořád pocit a oprávněný, že se o ně někdo zajímá."</w:t>
      </w:r>
    </w:p>
    <w:p>
      <w:pPr/>
      <w:r>
        <w:rPr/>
        <w:t xml:space="preserve">Město si od realizace projektu slibuje užší propojení dvou věkově vzdálených generací.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990/studenti-primmatu-ve-frydkumistku-uspeli-s-projektem-spojme-gen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2026-07-27T14:54:37+02:00</dcterms:created>
  <dcterms:modified xsi:type="dcterms:W3CDTF">2026-07-27T14:54:37+02:00</dcterms:modified>
</cp:coreProperties>
</file>

<file path=docProps/custom.xml><?xml version="1.0" encoding="utf-8"?>
<Properties xmlns="http://schemas.openxmlformats.org/officeDocument/2006/custom-properties" xmlns:vt="http://schemas.openxmlformats.org/officeDocument/2006/docPropsVTypes"/>
</file>