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4.11.2026,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lidem více přiblížit práci zastupitelů</w:t>
      </w:r>
    </w:p>
    <w:p>
      <w:pPr/>
      <w:r>
        <w:rPr/>
        <w:t xml:space="preserve">Zvolení zastupitelé reprezentují své voliče nejen při rozhodování o důležitých otázkách města, ale také během samotných jednání zastupitelstva. Radnice proto chce, aby lidé mohli jejich práci lépe sledovat a měli větší přehled o tom, jak jednotliví zastupitelé vystupují a hlasují. Zasedání zastupitelstva proto čekají změny.</w:t>
      </w:r>
    </w:p>
    <w:p>
      <w:pPr/>
      <w:r>
        <w:rPr>
          <w:b w:val="1"/>
          <w:bCs w:val="1"/>
        </w:rPr>
        <w:t xml:space="preserve">Iveta Kočí Palkovská (ANO), primátorka Havířova: </w:t>
      </w:r>
      <w:r>
        <w:rPr/>
        <w:t xml:space="preserve">„První, si myslím, velkou viditelnou změnou, co se týká zastupitelstva, je to, že všechny občany, kteří sedávali na chodbě někde dole, což si myslím, že bylo už nedůstojné, a navíc špatně slyšeli to jednání, tak jsme se snažili vytvořit jim prostor, aby se jich vešlo do sálu, do hlavního jednacího sálu, co nejvíce. Takže jsme vlastně nějakým způsobem trošičku ušetřili místo u zastupitelů, u zastupitelských stolů, a otevřeli jsme ten prostor právě pro občany, aby mohli sledovat zastupitelstvo živě. Plánujeme také od nového roku, aby všichni zastupitelé měli své mikrofony, své nové hlasovací zařízení, a tím jsme zefektivnili ten čas a to jednání na zastupitelstvu, protože už nebudou muset chodit stále k mikrofonům a ten čas se tím prodlužoval.“</w:t>
      </w:r>
    </w:p>
    <w:p>
      <w:pPr/>
      <w:r>
        <w:rPr/>
        <w:t xml:space="preserve">Dlouhodobým požadavkem některých zastupitelů i veřejnosti bylo také zajištění živého přenosu z jednání zastupitelstva. Radnice chce současně rozšířit možnosti, jak mohou občané se svými volenými zástupci komunikovat.</w:t>
      </w:r>
    </w:p>
    <w:p>
      <w:pPr/>
      <w:r>
        <w:rPr>
          <w:b w:val="1"/>
          <w:bCs w:val="1"/>
        </w:rPr>
        <w:t xml:space="preserve">Iveta Kočí Palkovská (ANO), primátorka Havířova:</w:t>
      </w:r>
      <w:r>
        <w:rPr/>
        <w:t xml:space="preserve"> „Já jsem říkala před volbami, že to splním. Prostě město patří občanům. Občané by měli mít tu možnost samozřejmě jak se podílet na těch krocích, které se dělají pro město, ale také ptát se svých zvolených zastupitelů. Já jsem tak nějak navrhla takový nový model, jak budou probíhat jednání zastupitelstva. A občané budou mít tři možnosti, jak se zastupitelstvem nebo s těmi zastupiteli komunikovat. Zaprvé to bude 14 dnů před každým jednáním zastupitelstva. Budou organizovaná setkání se všemi zastupiteli s občany. Takže tímto bych chtěla občany pozvat, aby potom sledovali od příštího roku termíny. A určitě přišli se ptát všech zastupitelů, které si zvolili pro to další volební období. Už je konec těch slibů, které před volbami dali, a je potřeba s nimi komunikovat, co všechno pro ty občany a pro naše město udělají. Pak v rámci zastupitelstva jsme tedy zajistili streamování zastupitelstva. Takže ti, kteří se nebudou moci zúčastnit živě, přestože je tady spousta míst, budou moci živě sledovat jednání zastupitelstva. A protože bude ten stream dělán profesionálně, tak můžu slíbit, že každý, kdo bude právě hovořit, bude navíc přiblížen v obraze, takže ho uvidí z detailu. Takže věřím tomu, že i pro ty občany, kteří nebudou moci být živě na zastupitelstvu, bude to vysílání příjemné a budou moci všechno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695/havirov-chce-lidem-vice-priblizit-praci-zastupi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2026-11-04T16:14:06+01:00</dcterms:created>
  <dcterms:modified xsi:type="dcterms:W3CDTF">2026-11-04T16:14:06+01:00</dcterms:modified>
</cp:coreProperties>
</file>

<file path=docProps/custom.xml><?xml version="1.0" encoding="utf-8"?>
<Properties xmlns="http://schemas.openxmlformats.org/officeDocument/2006/custom-properties" xmlns:vt="http://schemas.openxmlformats.org/officeDocument/2006/docPropsVTypes"/>
</file>