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25.11.2014,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Speciální kurz proti ozbrojeným pachatelům</w:t>
      </w:r>
    </w:p>
    <w:p>
      <w:pPr/>
      <w:r>
        <w:rPr/>
        <w:t xml:space="preserve">Rostislav Polák pracuje jako profesionální hasič. Denně čelí nebezpečím. Proto se rozhodl, že se chce naučit pouliční sebeobraně a přihlásil se do speciálního školení.</w:t>
      </w:r>
    </w:p>
    <w:p>
      <w:pPr/>
      <w:r>
        <w:rPr/>
        <w:t xml:space="preserve">Rostislav Polák, účastník školení: “V dnešní době, kdy je situace neklidná a bezpečnost v Havířově není nic moc, tak se potřebuji bránit. Chci chránit svou rodinu a mohu to využít i ve své práci, protože otvíráme byty a nevím, co nás tam čeká”.</w:t>
      </w:r>
    </w:p>
    <w:p>
      <w:pPr/>
      <w:r>
        <w:rPr/>
        <w:t xml:space="preserve">I ostatní účastníci mají stejný názor.</w:t>
      </w:r>
    </w:p>
    <w:p>
      <w:pPr/>
      <w:r>
        <w:rPr/>
        <w:t xml:space="preserve">anketa: účastnice školení: “Člověk se naučí cítit ránu a jak má reagovat v běžných situacích. Například, když váz někdo přepadne v parku. A také mám práci, kde by se mi to mohlo hodit”.</w:t>
      </w:r>
    </w:p>
    <w:p>
      <w:pPr/>
      <w:r>
        <w:rPr/>
        <w:t xml:space="preserve">Sebeobrana se nazývá Krav Maga.</w:t>
      </w:r>
    </w:p>
    <w:p>
      <w:pPr/>
      <w:r>
        <w:rPr/>
        <w:t xml:space="preserve">Radim Sládek, instruktor Krav Maga: “Jedná se o izraelské bojové umění a dneska je tady seminář na boj proti nepříteli ozbrojenému nožem nebo pistolí”.</w:t>
      </w:r>
    </w:p>
    <w:p>
      <w:pPr/>
      <w:r>
        <w:rPr/>
        <w:t xml:space="preserve">Školení vedl profesionální lektor z Polska.</w:t>
      </w:r>
    </w:p>
    <w:p>
      <w:pPr/>
      <w:r>
        <w:rPr/>
        <w:t xml:space="preserve">Jacek Moryl, lektor Krav Maga: “Je to realita, kde může dojít k ohrožení života. Lidé se zbraní nyní útočí v bankách, směnárnách, na ulici nebo v tramvajích. Je důležité se umět bránit”.</w:t>
      </w:r>
    </w:p>
    <w:p>
      <w:pPr/>
      <w:r>
        <w:rPr/>
        <w:t xml:space="preserve">V Havířově existuje přímo klub, kde tuto sebeobranu učí. Členové ale z bezpečnostních důvodů musí být starší patnácti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017/specialni-kurz-proti-ozbrojenym-pachate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2026-05-08T05:53:03+02:00</dcterms:created>
  <dcterms:modified xsi:type="dcterms:W3CDTF">2026-05-08T05:53:03+02:00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