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Nowe klasopracownie -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2/nowe-klasopracownie-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