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vánoční tabuli kupují nejen tradičního kapra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8/lide-na-vanocni-tabuli-kupuji-nejen-tradicnih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