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4.9.2010, 06:54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Domov seniorů Helios uspořádal sportovní den</w:t>
      </w:r>
    </w:p>
    <w:p>
      <w:pPr/>
      <w:r>
        <w:rPr/>
        <w:t xml:space="preserve">Silný tým seniorů z havířovského domova Helios vyzval ostatní domovy, kluby či denní stacionář na sportovní olympiádu. Úkoly si pro ně připravili opravdu originální. Například disciplína správná cesta vyžadovala šikovnost a trpělivost. Tu všem předvedla seniorka Marie.</w:t>
      </w:r>
    </w:p>
    <w:p>
      <w:pPr/>
      <w:r>
        <w:rPr/>
        <w:t xml:space="preserve">Marie Balonová, Domov Helios: </w:t>
      </w:r>
      <w:r>
        <w:rPr>
          <w:i w:val="1"/>
          <w:iCs w:val="1"/>
        </w:rPr>
        <w:t xml:space="preserve">„Musíte mít cit v rukách. To záleží na citu v rukách, jak jedete. Proto jsem si brala brýle, a tak mi to jde."</w:t>
      </w:r>
    </w:p>
    <w:p>
      <w:pPr/>
      <w:r>
        <w:rPr/>
        <w:t xml:space="preserve">Vést míček v co nejkratším čase po dráze, tak to šlo pro změnu panu Emilovi.</w:t>
      </w:r>
    </w:p>
    <w:p>
      <w:pPr/>
      <w:r>
        <w:rPr/>
        <w:t xml:space="preserve">Emil Balon, domov Helios: </w:t>
      </w:r>
      <w:r>
        <w:rPr>
          <w:i w:val="1"/>
          <w:iCs w:val="1"/>
        </w:rPr>
        <w:t xml:space="preserve">„Nehraji to, ale trénoval jsem to jenom jednou. Dneska mi to šlo výjimečně."</w:t>
      </w:r>
    </w:p>
    <w:p>
      <w:pPr/>
      <w:r>
        <w:rPr/>
        <w:t xml:space="preserve">Nejvíce zabrat dalo soutěžícím asi hod na cíl dinosauřím vejcem.</w:t>
      </w:r>
    </w:p>
    <w:p>
      <w:pPr/>
      <w:r>
        <w:rPr/>
        <w:t xml:space="preserve">Emílie Brochová, Denní stacionář Sociálních služeb města Havířov: </w:t>
      </w:r>
      <w:r>
        <w:rPr>
          <w:i w:val="1"/>
          <w:iCs w:val="1"/>
        </w:rPr>
        <w:t xml:space="preserve">„Kdybychom to zkoušeli dopředu a věděli, co budeme hrát, tak bychom se na to alespoň trochu připravili."</w:t>
      </w:r>
    </w:p>
    <w:p>
      <w:pPr/>
      <w:r>
        <w:rPr/>
        <w:t xml:space="preserve">Silvie Švecová, organizátorka Domov Helios: </w:t>
      </w:r>
      <w:r>
        <w:rPr>
          <w:i w:val="1"/>
          <w:iCs w:val="1"/>
        </w:rPr>
        <w:t xml:space="preserve">„Jsou to disciplíny zvolené tak, aby je všichni zvládli, naši senioři trénovali, máme to vyzkoušené. Něco je zaměřeno na jemnou motoriku, na soustředění, něco na hrubou motoriku i na pohyb, který by měli zvládnout s berličkama."</w:t>
      </w:r>
    </w:p>
    <w:p>
      <w:pPr/>
      <w:r>
        <w:rPr/>
        <w:t xml:space="preserve">Eva Macháčková, Domov seniorů Luna: </w:t>
      </w:r>
      <w:r>
        <w:rPr>
          <w:i w:val="1"/>
          <w:iCs w:val="1"/>
        </w:rPr>
        <w:t xml:space="preserve">„Je to zase cosi jiného, je to v pořádku, podle toho, jaké bude celkové hodnocení, jak dopadneme."</w:t>
      </w:r>
    </w:p>
    <w:p>
      <w:pPr/>
      <w:r>
        <w:rPr/>
        <w:t xml:space="preserve">Věra Molnárová, Klub seniorů na ulici Studentská: </w:t>
      </w:r>
      <w:r>
        <w:rPr>
          <w:i w:val="1"/>
          <w:iCs w:val="1"/>
        </w:rPr>
        <w:t xml:space="preserve">„Je to tady krásné."</w:t>
      </w:r>
    </w:p>
    <w:p>
      <w:pPr/>
      <w:r>
        <w:rPr/>
        <w:t xml:space="preserve">Milan Dlábek, ředitel Domova seniorů Helios, Luna: </w:t>
      </w:r>
      <w:r>
        <w:rPr>
          <w:i w:val="1"/>
          <w:iCs w:val="1"/>
        </w:rPr>
        <w:t xml:space="preserve">„Tak podle hesla, kdo si hraje, nezlobí. Tak jsme přešli i na tyto aktivity seniorů, protože je to velice baví, rádi se toho zúčastňují a je to takové zpestření v jejich životě. Protože lidé mají většinou pocit, že když je to domov seniorů, tak prostě tady se nic neděje a je to taková veliká nuda. Ovšem ta nuda u nás není a zápasíme s tím na všech frontách, kde můžeme."</w:t>
      </w:r>
    </w:p>
    <w:p>
      <w:pPr/>
      <w:r>
        <w:rPr/>
        <w:t xml:space="preserve">Všichni senioři se už nyní těší na další sportovní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761/havirovsky-domov-senioru-helios-usporadal-sportov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2026-05-20T09:18:23+02:00</dcterms:created>
  <dcterms:modified xsi:type="dcterms:W3CDTF">2026-05-20T09:18:23+02:00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